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31">
        <w:rPr>
          <w:rFonts w:ascii="Times New Roman" w:eastAsia="Calibri" w:hAnsi="Times New Roman" w:cs="Times New Roman"/>
          <w:sz w:val="28"/>
          <w:szCs w:val="28"/>
        </w:rPr>
        <w:t>Вовчанський ліцей №2Вовчанської районної радиХарківської області</w:t>
      </w:r>
    </w:p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31" w:rsidRPr="003B0D31" w:rsidRDefault="0061490A" w:rsidP="00285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B15AC" w:rsidRPr="005D49B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D31">
        <w:rPr>
          <w:rFonts w:ascii="Times New Roman" w:eastAsia="Calibri" w:hAnsi="Times New Roman" w:cs="Times New Roman"/>
          <w:b/>
          <w:sz w:val="28"/>
          <w:szCs w:val="28"/>
        </w:rPr>
        <w:t>засідання педагогічної ради</w:t>
      </w:r>
    </w:p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31">
        <w:rPr>
          <w:rFonts w:ascii="Times New Roman" w:eastAsia="Calibri" w:hAnsi="Times New Roman" w:cs="Times New Roman"/>
          <w:sz w:val="28"/>
          <w:szCs w:val="28"/>
        </w:rPr>
        <w:t>Вовчанського ліцею № 2 Вовчанської районної ради</w:t>
      </w:r>
    </w:p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31">
        <w:rPr>
          <w:rFonts w:ascii="Times New Roman" w:eastAsia="Calibri" w:hAnsi="Times New Roman" w:cs="Times New Roman"/>
          <w:sz w:val="28"/>
          <w:szCs w:val="28"/>
        </w:rPr>
        <w:t>Харківської області</w:t>
      </w:r>
    </w:p>
    <w:p w:rsidR="003B0D31" w:rsidRPr="0061490A" w:rsidRDefault="00E96067" w:rsidP="0061490A">
      <w:pPr>
        <w:spacing w:after="0" w:line="240" w:lineRule="auto"/>
        <w:rPr>
          <w:rFonts w:ascii="Times New Roman" w:eastAsia="Calibri" w:hAnsi="Times New Roman" w:cs="Times New Roman"/>
          <w:position w:val="6"/>
          <w:sz w:val="28"/>
          <w:szCs w:val="28"/>
        </w:rPr>
      </w:pPr>
      <w:r>
        <w:rPr>
          <w:rFonts w:ascii="Times New Roman" w:eastAsia="Calibri" w:hAnsi="Times New Roman" w:cs="Times New Roman"/>
          <w:position w:val="6"/>
          <w:sz w:val="28"/>
          <w:szCs w:val="28"/>
        </w:rPr>
        <w:t>01</w:t>
      </w:r>
      <w:r w:rsidR="003B0D31"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>.0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>3</w:t>
      </w:r>
      <w:r w:rsidR="003B0D31"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>.201</w:t>
      </w:r>
      <w:r>
        <w:rPr>
          <w:rFonts w:ascii="Times New Roman" w:eastAsia="Calibri" w:hAnsi="Times New Roman" w:cs="Times New Roman"/>
          <w:position w:val="6"/>
          <w:sz w:val="28"/>
          <w:szCs w:val="28"/>
        </w:rPr>
        <w:t>9</w:t>
      </w:r>
      <w:r w:rsidR="0061490A"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>м. Вовчанськ</w:t>
      </w:r>
    </w:p>
    <w:p w:rsidR="003B0D31" w:rsidRPr="003B0D31" w:rsidRDefault="003B0D31" w:rsidP="00285107">
      <w:pPr>
        <w:spacing w:after="0" w:line="240" w:lineRule="auto"/>
        <w:jc w:val="center"/>
        <w:rPr>
          <w:rFonts w:ascii="Times New Roman" w:eastAsia="Calibri" w:hAnsi="Times New Roman" w:cs="Times New Roman"/>
          <w:b/>
          <w:position w:val="6"/>
          <w:sz w:val="28"/>
          <w:szCs w:val="28"/>
        </w:rPr>
      </w:pPr>
    </w:p>
    <w:p w:rsidR="003B0D31" w:rsidRPr="003B0D31" w:rsidRDefault="003B0D31" w:rsidP="00285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Голова – </w:t>
      </w:r>
      <w:r w:rsidRPr="003B0D31">
        <w:rPr>
          <w:rFonts w:ascii="Times New Roman" w:eastAsia="Calibri" w:hAnsi="Times New Roman" w:cs="Times New Roman"/>
          <w:position w:val="6"/>
          <w:sz w:val="28"/>
          <w:szCs w:val="28"/>
          <w:lang w:val="en-US"/>
        </w:rPr>
        <w:t>C</w:t>
      </w: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.В. Колеснікова</w:t>
      </w:r>
    </w:p>
    <w:p w:rsidR="003B0D31" w:rsidRPr="003B0D31" w:rsidRDefault="003B0D31" w:rsidP="00285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Секретар – В.Ю. </w:t>
      </w:r>
      <w:proofErr w:type="spellStart"/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>Батуліна</w:t>
      </w:r>
      <w:proofErr w:type="spellEnd"/>
    </w:p>
    <w:p w:rsidR="003B0D31" w:rsidRDefault="003B0D31" w:rsidP="00285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3B0D31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Присутні: </w:t>
      </w:r>
      <w:r w:rsidR="00765A86" w:rsidRPr="00CF404B">
        <w:rPr>
          <w:rFonts w:ascii="Times New Roman" w:eastAsia="Calibri" w:hAnsi="Times New Roman" w:cs="Times New Roman"/>
          <w:position w:val="6"/>
          <w:sz w:val="28"/>
          <w:szCs w:val="28"/>
        </w:rPr>
        <w:t>38</w:t>
      </w:r>
      <w:r w:rsidR="0061490A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педагогічних працівників </w:t>
      </w:r>
    </w:p>
    <w:p w:rsidR="003B0D31" w:rsidRDefault="003B0D31" w:rsidP="00285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</w:p>
    <w:p w:rsidR="003B0D31" w:rsidRPr="0061490A" w:rsidRDefault="00D64B89" w:rsidP="00D64B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position w:val="6"/>
          <w:sz w:val="28"/>
          <w:szCs w:val="28"/>
        </w:rPr>
      </w:pPr>
      <w:r w:rsidRPr="0061490A">
        <w:rPr>
          <w:rFonts w:ascii="Times New Roman" w:eastAsia="Calibri" w:hAnsi="Times New Roman" w:cs="Times New Roman"/>
          <w:b/>
          <w:position w:val="6"/>
          <w:sz w:val="28"/>
          <w:szCs w:val="28"/>
        </w:rPr>
        <w:t>Порядок денний</w:t>
      </w:r>
    </w:p>
    <w:p w:rsidR="00E20F4D" w:rsidRPr="00765A86" w:rsidRDefault="005906E7" w:rsidP="00285107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1. </w:t>
      </w:r>
      <w:r w:rsidR="00E20F4D" w:rsidRPr="00E20F4D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Про </w:t>
      </w:r>
      <w:r w:rsidR="00732354"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вибір </w:t>
      </w:r>
      <w:r w:rsid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електронних версій оригінал-</w:t>
      </w:r>
      <w:r w:rsidR="00052109"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макетів </w:t>
      </w:r>
      <w:r w:rsidR="00E96067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підручників для 2</w:t>
      </w:r>
      <w:r w:rsidR="00052109"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класу закладів загальної середньої освіти</w:t>
      </w:r>
      <w:r w:rsid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, поданих на конкурсний ві</w:t>
      </w:r>
      <w:r w:rsidR="00E96067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дбір проектів підручників для  2</w:t>
      </w:r>
      <w:r w:rsid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класу </w:t>
      </w:r>
      <w:r w:rsidR="00052109" w:rsidRPr="00052109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закладів загальної середньої освіти</w:t>
      </w:r>
      <w:r w:rsidR="00765A86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. </w:t>
      </w:r>
      <w:r w:rsidR="00732354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(Д</w:t>
      </w:r>
      <w:r w:rsidR="00F049C8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оповідач</w:t>
      </w:r>
      <w:r w:rsidR="00732354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 Данчук Ю</w:t>
      </w:r>
      <w:r w:rsidR="00F049C8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.В.</w:t>
      </w:r>
      <w:r w:rsidR="00732354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)</w:t>
      </w:r>
    </w:p>
    <w:p w:rsidR="003B0D31" w:rsidRPr="003B0D31" w:rsidRDefault="003B0D31" w:rsidP="00285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</w:p>
    <w:p w:rsidR="00582494" w:rsidRPr="0061490A" w:rsidRDefault="001C3E1B" w:rsidP="0061490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position w:val="6"/>
          <w:sz w:val="28"/>
          <w:szCs w:val="28"/>
        </w:rPr>
      </w:pPr>
      <w:r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І. </w:t>
      </w:r>
      <w:r w:rsidR="00582494" w:rsidRPr="0061490A">
        <w:rPr>
          <w:rFonts w:ascii="Times New Roman" w:eastAsia="Calibri" w:hAnsi="Times New Roman" w:cs="Times New Roman"/>
          <w:position w:val="6"/>
          <w:sz w:val="28"/>
          <w:szCs w:val="28"/>
        </w:rPr>
        <w:t xml:space="preserve">СЛУХАЛИ: </w:t>
      </w:r>
    </w:p>
    <w:p w:rsidR="000F5010" w:rsidRPr="00A12B71" w:rsidRDefault="00732354" w:rsidP="00CF404B">
      <w:pPr>
        <w:spacing w:after="0" w:line="360" w:lineRule="auto"/>
        <w:ind w:firstLine="711"/>
        <w:jc w:val="both"/>
      </w:pPr>
      <w:r w:rsidRPr="00440997">
        <w:rPr>
          <w:rFonts w:ascii="Times New Roman" w:eastAsia="Lucida Sans Unicode" w:hAnsi="Times New Roman" w:cs="Times New Roman"/>
          <w:b/>
          <w:position w:val="13"/>
          <w:sz w:val="28"/>
          <w:szCs w:val="28"/>
        </w:rPr>
        <w:t xml:space="preserve">Данчук Ю. </w:t>
      </w:r>
      <w:r w:rsidR="000F5010" w:rsidRPr="00440997">
        <w:rPr>
          <w:rFonts w:ascii="Times New Roman" w:eastAsia="Lucida Sans Unicode" w:hAnsi="Times New Roman" w:cs="Times New Roman"/>
          <w:b/>
          <w:position w:val="13"/>
          <w:sz w:val="28"/>
          <w:szCs w:val="28"/>
        </w:rPr>
        <w:t>В.,</w:t>
      </w:r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заступника </w:t>
      </w:r>
      <w:r w:rsidR="000F5010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директора </w:t>
      </w:r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Вовчанського </w:t>
      </w:r>
      <w:r w:rsidR="000F5010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ліцею</w:t>
      </w:r>
      <w:r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№2</w:t>
      </w:r>
      <w:r w:rsidR="000F5010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r w:rsidR="00E20F4D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яка 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>нагадала присутнім, що</w:t>
      </w:r>
      <w:r w:rsidR="00E96067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з метою забезпечення здобувачів початкової освіти  новим поколінням підручників, 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згідно з </w:t>
      </w:r>
      <w:r w:rsidR="00E96067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Положення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>м</w:t>
      </w:r>
      <w:r w:rsidR="00E96067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про конкурсний відбір підручників для 1-2 класів закладів загальної середньої освіти, затвердженого наказом Міністерства освіти і науки України від 16 березня 2018 № 248 «Про затвердження Положення про конкурсний відбір проектів підручників для 1-2 класів закладів загальної середньої освіти», зареєстрованого в Міністерстві юстиції України 26 березня 2018 року за № 359/31811, на ІІ етапі до проведення Конкурсу залучаються заклади загальної середньої освіти.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Виступаюча зазначила</w:t>
      </w:r>
      <w:r w:rsidR="004475E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>, що відповідно до листа Міністер</w:t>
      </w:r>
      <w:r w:rsidR="00F142D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ства освіти і науки України 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>від 06</w:t>
      </w:r>
      <w:r w:rsidR="00A44BDA">
        <w:rPr>
          <w:rFonts w:ascii="Times New Roman" w:eastAsia="Lucida Sans Unicode" w:hAnsi="Times New Roman" w:cs="Times New Roman"/>
          <w:position w:val="13"/>
          <w:sz w:val="28"/>
          <w:szCs w:val="28"/>
        </w:rPr>
        <w:t>.02.2019</w:t>
      </w:r>
      <w:r w:rsidR="00F142D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№ 1/9</w:t>
      </w:r>
      <w:r w:rsidR="00C55EE6">
        <w:rPr>
          <w:rFonts w:ascii="Times New Roman" w:eastAsia="Lucida Sans Unicode" w:hAnsi="Times New Roman" w:cs="Times New Roman"/>
          <w:position w:val="13"/>
          <w:sz w:val="28"/>
          <w:szCs w:val="28"/>
        </w:rPr>
        <w:t>-</w:t>
      </w:r>
      <w:r w:rsidR="00A44BDA">
        <w:rPr>
          <w:rFonts w:ascii="Times New Roman" w:eastAsia="Lucida Sans Unicode" w:hAnsi="Times New Roman" w:cs="Times New Roman"/>
          <w:position w:val="13"/>
          <w:sz w:val="28"/>
          <w:szCs w:val="28"/>
        </w:rPr>
        <w:t>63</w:t>
      </w:r>
      <w:r w:rsidR="00F142D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«П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>ро забезпечення виконання наказів</w:t>
      </w:r>
      <w:r w:rsidR="00F142D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Міністерст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ва освіти і науки України від 01листопада </w:t>
      </w:r>
      <w:r w:rsidR="00F142D5" w:rsidRPr="00440997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2018 року № </w:t>
      </w:r>
      <w:r w:rsidR="00E96067">
        <w:rPr>
          <w:rFonts w:ascii="Times New Roman" w:eastAsia="Lucida Sans Unicode" w:hAnsi="Times New Roman" w:cs="Times New Roman"/>
          <w:position w:val="13"/>
          <w:sz w:val="28"/>
          <w:szCs w:val="28"/>
        </w:rPr>
        <w:t>1190 та № 1191»</w:t>
      </w:r>
      <w:r w:rsidR="00280F2D">
        <w:rPr>
          <w:rFonts w:ascii="Times New Roman" w:eastAsia="Lucida Sans Unicode" w:hAnsi="Times New Roman" w:cs="Times New Roman"/>
          <w:position w:val="13"/>
          <w:sz w:val="28"/>
          <w:szCs w:val="28"/>
        </w:rPr>
        <w:t>з 25 лютого 2019 року педагоги мали з</w:t>
      </w:r>
      <w:r w:rsidR="00847133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могу ознайомитися з формами </w:t>
      </w:r>
      <w:r w:rsidR="00E96067" w:rsidRPr="00280F2D">
        <w:rPr>
          <w:rFonts w:ascii="Times New Roman" w:hAnsi="Times New Roman" w:cs="Times New Roman"/>
          <w:sz w:val="28"/>
          <w:szCs w:val="28"/>
        </w:rPr>
        <w:t xml:space="preserve">електронних версій оригінал-макетів підручників </w:t>
      </w:r>
      <w:r w:rsidR="00E96067" w:rsidRPr="00280F2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електронній бібліотеці </w:t>
      </w:r>
      <w:hyperlink r:id="rId6" w:history="1">
        <w:r w:rsidR="00E96067" w:rsidRPr="006B15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https://lib.imzo.gov.ua/</w:t>
        </w:r>
      </w:hyperlink>
      <w:r w:rsidR="00280F2D">
        <w:rPr>
          <w:rFonts w:ascii="Times New Roman" w:hAnsi="Times New Roman" w:cs="Times New Roman"/>
          <w:sz w:val="28"/>
          <w:szCs w:val="28"/>
        </w:rPr>
        <w:t xml:space="preserve">. Заступник директора нагадала, що вчителі </w:t>
      </w:r>
      <w:r w:rsidR="00280F2D">
        <w:rPr>
          <w:rFonts w:ascii="Times New Roman" w:hAnsi="Times New Roman" w:cs="Times New Roman"/>
          <w:sz w:val="28"/>
          <w:szCs w:val="28"/>
        </w:rPr>
        <w:lastRenderedPageBreak/>
        <w:t xml:space="preserve">початкових класів </w:t>
      </w:r>
      <w:r w:rsidR="00280F2D" w:rsidRPr="006B15A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25 лютого 2019 </w:t>
      </w:r>
      <w:proofErr w:type="spellStart"/>
      <w:r w:rsidR="00280F2D" w:rsidRPr="006B15A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року</w:t>
      </w:r>
      <w:r w:rsidR="00280F2D">
        <w:rPr>
          <w:rFonts w:ascii="Times New Roman" w:hAnsi="Times New Roman" w:cs="Times New Roman"/>
          <w:sz w:val="28"/>
          <w:szCs w:val="28"/>
        </w:rPr>
        <w:t>узяли</w:t>
      </w:r>
      <w:proofErr w:type="spellEnd"/>
      <w:r w:rsidR="00280F2D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280F2D" w:rsidRPr="00280F2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вебінарі</w:t>
      </w:r>
      <w:proofErr w:type="spellEnd"/>
      <w:r w:rsidR="00280F2D" w:rsidRPr="00280F2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щодо вибору закладами загальної середньої освіти проектів підручників для учнів 2 класу та оформлення результатів вибору, який проводився Харківсько</w:t>
      </w:r>
      <w:r w:rsidR="00280F2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ю академією неперервної освіти; </w:t>
      </w:r>
      <w:r w:rsidR="00E92E6C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обізнані </w:t>
      </w:r>
      <w:r w:rsidR="00280F2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з </w:t>
      </w:r>
      <w:r w:rsidR="0030250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«Інструкцією щодо вибору підручників для 2 класу»</w:t>
      </w:r>
      <w:r w:rsidR="0030250E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, </w:t>
      </w:r>
      <w:r w:rsidR="009B5B5F">
        <w:rPr>
          <w:rFonts w:ascii="Times New Roman" w:eastAsia="Lucida Sans Unicode" w:hAnsi="Times New Roman" w:cs="Times New Roman"/>
          <w:position w:val="13"/>
          <w:sz w:val="28"/>
          <w:szCs w:val="28"/>
        </w:rPr>
        <w:t>ознайомилися з фрагментами електронних версій оригінал-макетів підручників  і готові викласти власні судження щодо вибору підручників для</w:t>
      </w:r>
      <w:r w:rsidR="0030250E">
        <w:rPr>
          <w:rFonts w:ascii="Times New Roman" w:eastAsia="Lucida Sans Unicode" w:hAnsi="Times New Roman" w:cs="Times New Roman"/>
          <w:position w:val="13"/>
          <w:sz w:val="28"/>
          <w:szCs w:val="28"/>
        </w:rPr>
        <w:t xml:space="preserve"> нашого освітнього закладу</w:t>
      </w:r>
      <w:r w:rsidR="008D510A">
        <w:rPr>
          <w:rFonts w:ascii="Times New Roman" w:eastAsia="Lucida Sans Unicode" w:hAnsi="Times New Roman" w:cs="Times New Roman"/>
          <w:position w:val="13"/>
          <w:sz w:val="28"/>
          <w:szCs w:val="28"/>
        </w:rPr>
        <w:t>.</w:t>
      </w:r>
      <w:r w:rsidR="00A12B71">
        <w:tab/>
      </w:r>
      <w:r w:rsidR="00A12B71" w:rsidRPr="00A12B71">
        <w:rPr>
          <w:rFonts w:ascii="Times New Roman" w:hAnsi="Times New Roman" w:cs="Times New Roman"/>
          <w:sz w:val="28"/>
          <w:szCs w:val="28"/>
        </w:rPr>
        <w:t>Виступаюча</w:t>
      </w:r>
      <w:r w:rsidR="00A12B71">
        <w:rPr>
          <w:rFonts w:ascii="Times New Roman" w:hAnsi="Times New Roman" w:cs="Times New Roman"/>
          <w:sz w:val="28"/>
          <w:szCs w:val="28"/>
        </w:rPr>
        <w:t>підкреслила</w:t>
      </w:r>
      <w:r w:rsidR="00E96067" w:rsidRPr="00A12B71">
        <w:rPr>
          <w:rFonts w:ascii="Times New Roman" w:hAnsi="Times New Roman" w:cs="Times New Roman"/>
          <w:sz w:val="28"/>
          <w:szCs w:val="28"/>
        </w:rPr>
        <w:t xml:space="preserve"> важливість і необхідність виваженого колегіального рішення щодо вибору проектів підручників відповідно до обраної </w:t>
      </w:r>
      <w:r w:rsidR="00A12B71" w:rsidRPr="00A12B71">
        <w:rPr>
          <w:rFonts w:ascii="Times New Roman" w:hAnsi="Times New Roman" w:cs="Times New Roman"/>
          <w:sz w:val="28"/>
          <w:szCs w:val="28"/>
        </w:rPr>
        <w:t>ліцеєм т</w:t>
      </w:r>
      <w:r w:rsidR="00E96067" w:rsidRPr="00A12B71">
        <w:rPr>
          <w:rFonts w:ascii="Times New Roman" w:hAnsi="Times New Roman" w:cs="Times New Roman"/>
          <w:sz w:val="28"/>
          <w:szCs w:val="28"/>
        </w:rPr>
        <w:t>ипової освітньої програми</w:t>
      </w:r>
      <w:r w:rsidR="00A12B71" w:rsidRPr="00A12B71">
        <w:rPr>
          <w:rFonts w:ascii="Times New Roman" w:hAnsi="Times New Roman" w:cs="Times New Roman"/>
          <w:sz w:val="28"/>
          <w:szCs w:val="28"/>
        </w:rPr>
        <w:t xml:space="preserve"> (колектив авторів під керівництвом О. Савченко)</w:t>
      </w:r>
      <w:r w:rsidR="00E96067" w:rsidRPr="00A12B71">
        <w:rPr>
          <w:rFonts w:ascii="Times New Roman" w:hAnsi="Times New Roman" w:cs="Times New Roman"/>
          <w:sz w:val="28"/>
          <w:szCs w:val="28"/>
        </w:rPr>
        <w:t>, з урахуванням освітніх потреб учнів, запиту батьків, напрямків розвитку закладу загальної середньої освіти.</w:t>
      </w:r>
    </w:p>
    <w:p w:rsidR="00E20F4D" w:rsidRPr="0061490A" w:rsidRDefault="00E20F4D" w:rsidP="00CF404B">
      <w:pPr>
        <w:tabs>
          <w:tab w:val="left" w:pos="709"/>
        </w:tabs>
        <w:suppressAutoHyphens/>
        <w:spacing w:after="0" w:line="360" w:lineRule="auto"/>
        <w:ind w:left="750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 w:rsidRPr="0061490A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 xml:space="preserve">ВИСТУПИЛИ: </w:t>
      </w:r>
    </w:p>
    <w:p w:rsidR="00B10D6A" w:rsidRDefault="00194FE1" w:rsidP="00CF40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AE4A97"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8E6E06"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ороз </w:t>
      </w:r>
      <w:r w:rsidR="00AE4A97"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r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E6E06"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  <w:r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E4A97" w:rsidRPr="00E52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учитель початкових класів</w:t>
      </w:r>
      <w:r w:rsidRPr="00E52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025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наголо</w:t>
      </w:r>
      <w:r w:rsid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сила на тому, що відповідно до </w:t>
      </w:r>
      <w:r w:rsidR="003025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Освітньої програми</w:t>
      </w:r>
      <w:r w:rsid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Вовчанського ліцею № 2 </w:t>
      </w:r>
      <w:r w:rsidR="008E6E06" w:rsidRP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Вовчанської ра</w:t>
      </w:r>
      <w:r w:rsid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йонної ради Харківської області І ступінь (початкова освіта) </w:t>
      </w:r>
      <w:r w:rsidR="003025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навчання учнів </w:t>
      </w:r>
      <w:r w:rsidR="008E6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здійснюєть</w:t>
      </w:r>
      <w:r w:rsidR="003025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ся за </w:t>
      </w:r>
      <w:r w:rsidR="0030250E" w:rsidRPr="0030250E">
        <w:rPr>
          <w:rFonts w:ascii="Times New Roman" w:hAnsi="Times New Roman" w:cs="Times New Roman"/>
          <w:sz w:val="28"/>
          <w:szCs w:val="28"/>
        </w:rPr>
        <w:t xml:space="preserve">типової освітньою програмою авторського колективу під керівництвом О. Я. Савченко, де змістові лінії мовно-літературної освітньої галузі реалізуються через навчальні предмети «Українська мова» і «Читання» або інтегрований курс цих навчальних предметів. З метою забезпечення зазначеної варіативності на конкурс надійшли проекти підручників, змістове наповнення яких </w:t>
      </w:r>
      <w:proofErr w:type="spellStart"/>
      <w:r w:rsidR="0030250E" w:rsidRPr="0030250E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="0030250E" w:rsidRPr="0030250E">
        <w:rPr>
          <w:rFonts w:ascii="Times New Roman" w:hAnsi="Times New Roman" w:cs="Times New Roman"/>
          <w:sz w:val="28"/>
          <w:szCs w:val="28"/>
        </w:rPr>
        <w:t xml:space="preserve"> за двома підходами. Перший підхід до структурування змісту передбачає розподіл програмового матеріалу між частинами за змістовими лініями: у 1-й частині подано матеріал з навчального предмета «Українська мова», у 2-й – з навчального предмета «Читання». Відповідно до умов конкурсу для вибору представлено обидві частини: проект підручника «Українська мова та читання», 1 частина (українська мова), проект підручника «Українська мова та читання», 2 частина (читання). Другий підхід до структурування змісту передбачає </w:t>
      </w:r>
      <w:r w:rsidR="0030250E" w:rsidRPr="0030250E">
        <w:rPr>
          <w:rFonts w:ascii="Times New Roman" w:hAnsi="Times New Roman" w:cs="Times New Roman"/>
          <w:sz w:val="28"/>
          <w:szCs w:val="28"/>
        </w:rPr>
        <w:lastRenderedPageBreak/>
        <w:t xml:space="preserve">інтегроване розкриття усіх змістових ліній програми. Відповідно до умов конкурсу за такого структурування програмового змісту для вибору надається 1-а частина, яка містить матеріал і для уроків української мови, і для уроків читання. </w:t>
      </w:r>
      <w:r w:rsidR="0030250E" w:rsidRPr="006B15AC">
        <w:rPr>
          <w:rFonts w:ascii="Times New Roman" w:hAnsi="Times New Roman" w:cs="Times New Roman"/>
          <w:sz w:val="28"/>
          <w:szCs w:val="28"/>
        </w:rPr>
        <w:t>М</w:t>
      </w:r>
      <w:r w:rsidR="008E6E06" w:rsidRPr="006B15AC">
        <w:rPr>
          <w:rFonts w:ascii="Times New Roman" w:hAnsi="Times New Roman" w:cs="Times New Roman"/>
          <w:sz w:val="28"/>
          <w:szCs w:val="28"/>
        </w:rPr>
        <w:t xml:space="preserve">ороз </w:t>
      </w:r>
      <w:r w:rsidR="0030250E" w:rsidRPr="006B15AC">
        <w:rPr>
          <w:rFonts w:ascii="Times New Roman" w:hAnsi="Times New Roman" w:cs="Times New Roman"/>
          <w:sz w:val="28"/>
          <w:szCs w:val="28"/>
        </w:rPr>
        <w:t>Л.</w:t>
      </w:r>
      <w:r w:rsidR="008E6E06" w:rsidRPr="006B15AC">
        <w:rPr>
          <w:rFonts w:ascii="Times New Roman" w:hAnsi="Times New Roman" w:cs="Times New Roman"/>
          <w:sz w:val="28"/>
          <w:szCs w:val="28"/>
        </w:rPr>
        <w:t xml:space="preserve"> А.</w:t>
      </w:r>
      <w:r w:rsidR="005B40D6" w:rsidRPr="00E52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запропонува</w:t>
      </w:r>
      <w:r w:rsidRPr="00E52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ла, </w:t>
      </w:r>
      <w:r w:rsidR="005B40D6" w:rsidRPr="00E524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обрати для </w:t>
      </w:r>
      <w:r w:rsidRPr="00E524B0">
        <w:rPr>
          <w:rFonts w:ascii="Times New Roman" w:hAnsi="Times New Roman" w:cs="Times New Roman"/>
          <w:sz w:val="28"/>
          <w:szCs w:val="28"/>
        </w:rPr>
        <w:t xml:space="preserve">замовлення підручник </w:t>
      </w:r>
      <w:hyperlink r:id="rId7" w:tgtFrame="_blank" w:history="1">
        <w:r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>«Українська мова</w:t>
        </w:r>
        <w:r w:rsidR="0030250E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та читання</w:t>
        </w:r>
        <w:r w:rsidR="00AE4A97"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», </w:t>
        </w:r>
        <w:proofErr w:type="spellStart"/>
        <w:r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>авт.</w:t>
        </w:r>
        <w:r w:rsidR="00AE4A97"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>Наумчук</w:t>
        </w:r>
        <w:proofErr w:type="spellEnd"/>
        <w:r w:rsidR="00AE4A97"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В. І., </w:t>
        </w:r>
        <w:proofErr w:type="spellStart"/>
        <w:r w:rsidR="00AE4A97"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>Наумчук</w:t>
        </w:r>
        <w:proofErr w:type="spellEnd"/>
        <w:r w:rsidR="00AE4A97" w:rsidRPr="00E524B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М. М.</w:t>
        </w:r>
      </w:hyperlink>
      <w:r w:rsidR="0030250E" w:rsidRPr="003025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0250E" w:rsidRPr="0030250E">
        <w:rPr>
          <w:rFonts w:ascii="Times New Roman" w:eastAsia="Times New Roman" w:hAnsi="Times New Roman" w:cs="Times New Roman"/>
          <w:sz w:val="28"/>
          <w:szCs w:val="28"/>
        </w:rPr>
        <w:t>видавництво»Астон</w:t>
      </w:r>
      <w:proofErr w:type="spellEnd"/>
      <w:r w:rsidR="0030250E" w:rsidRPr="0030250E">
        <w:rPr>
          <w:rFonts w:ascii="Times New Roman" w:eastAsia="Times New Roman" w:hAnsi="Times New Roman" w:cs="Times New Roman"/>
          <w:sz w:val="28"/>
          <w:szCs w:val="28"/>
        </w:rPr>
        <w:t>», м. Тернопіль).</w:t>
      </w:r>
      <w:r w:rsidR="004475E5" w:rsidRPr="008E6E06">
        <w:rPr>
          <w:rFonts w:ascii="Times New Roman" w:eastAsia="Times New Roman" w:hAnsi="Times New Roman" w:cs="Times New Roman"/>
          <w:sz w:val="28"/>
          <w:szCs w:val="28"/>
        </w:rPr>
        <w:t xml:space="preserve">Вибір педагог аргументувала тим, </w:t>
      </w:r>
      <w:r w:rsidRPr="008E6E06">
        <w:rPr>
          <w:rFonts w:ascii="Times New Roman" w:hAnsi="Times New Roman" w:cs="Times New Roman"/>
          <w:sz w:val="28"/>
          <w:szCs w:val="28"/>
        </w:rPr>
        <w:t xml:space="preserve">що </w:t>
      </w:r>
      <w:r w:rsidR="004475E5" w:rsidRPr="008E6E06">
        <w:rPr>
          <w:rFonts w:ascii="Times New Roman" w:hAnsi="Times New Roman" w:cs="Times New Roman"/>
          <w:sz w:val="28"/>
          <w:szCs w:val="28"/>
        </w:rPr>
        <w:t xml:space="preserve">в зазначеному підручнику </w:t>
      </w:r>
      <w:r w:rsidR="00AE4A97" w:rsidRPr="008E6E06">
        <w:rPr>
          <w:rFonts w:ascii="Times New Roman" w:hAnsi="Times New Roman" w:cs="Times New Roman"/>
          <w:sz w:val="28"/>
          <w:szCs w:val="28"/>
        </w:rPr>
        <w:t xml:space="preserve">представлено систему завдань </w:t>
      </w:r>
      <w:r w:rsidR="008E6E06" w:rsidRPr="008E6E06">
        <w:rPr>
          <w:rFonts w:ascii="Times New Roman" w:hAnsi="Times New Roman" w:cs="Times New Roman"/>
          <w:sz w:val="28"/>
          <w:szCs w:val="28"/>
        </w:rPr>
        <w:t>різного рівня складності, вправи на розвиток уяви та творчого мислення дітей.</w:t>
      </w:r>
      <w:r w:rsidR="00554397" w:rsidRPr="008E6E06">
        <w:rPr>
          <w:rFonts w:ascii="Times New Roman" w:hAnsi="Times New Roman" w:cs="Times New Roman"/>
          <w:sz w:val="28"/>
          <w:szCs w:val="28"/>
        </w:rPr>
        <w:tab/>
      </w:r>
      <w:r w:rsidR="008E6E06" w:rsidRPr="00B10D6A">
        <w:rPr>
          <w:rFonts w:ascii="Times New Roman" w:hAnsi="Times New Roman" w:cs="Times New Roman"/>
          <w:b/>
          <w:sz w:val="28"/>
          <w:szCs w:val="28"/>
        </w:rPr>
        <w:t xml:space="preserve">Другим за пріоритетом </w:t>
      </w:r>
      <w:r w:rsidR="008E6E06">
        <w:rPr>
          <w:rFonts w:ascii="Times New Roman" w:hAnsi="Times New Roman" w:cs="Times New Roman"/>
          <w:sz w:val="28"/>
          <w:szCs w:val="28"/>
        </w:rPr>
        <w:t xml:space="preserve">виступаюча запропонувала обрати підручники авторів </w:t>
      </w:r>
      <w:proofErr w:type="spellStart"/>
      <w:r w:rsidR="005D49B4">
        <w:rPr>
          <w:rFonts w:ascii="Times New Roman" w:hAnsi="Times New Roman" w:cs="Times New Roman"/>
          <w:b/>
          <w:sz w:val="28"/>
          <w:szCs w:val="28"/>
        </w:rPr>
        <w:t>Захарійчук</w:t>
      </w:r>
      <w:proofErr w:type="spellEnd"/>
      <w:r w:rsidR="008E6E06" w:rsidRPr="00B10D6A">
        <w:rPr>
          <w:rFonts w:ascii="Times New Roman" w:hAnsi="Times New Roman" w:cs="Times New Roman"/>
          <w:b/>
          <w:sz w:val="28"/>
          <w:szCs w:val="28"/>
        </w:rPr>
        <w:t xml:space="preserve"> М. Д. (частина 1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>-</w:t>
      </w:r>
      <w:r w:rsidR="008E6E06" w:rsidRPr="00B10D6A">
        <w:rPr>
          <w:rFonts w:ascii="Times New Roman" w:hAnsi="Times New Roman" w:cs="Times New Roman"/>
          <w:b/>
          <w:sz w:val="28"/>
          <w:szCs w:val="28"/>
        </w:rPr>
        <w:t xml:space="preserve"> українська мова) та Н. І. </w:t>
      </w:r>
      <w:proofErr w:type="spellStart"/>
      <w:r w:rsidR="008E6E06" w:rsidRPr="00B10D6A">
        <w:rPr>
          <w:rFonts w:ascii="Times New Roman" w:hAnsi="Times New Roman" w:cs="Times New Roman"/>
          <w:b/>
          <w:sz w:val="28"/>
          <w:szCs w:val="28"/>
        </w:rPr>
        <w:t>Богданець-Білосколенко</w:t>
      </w:r>
      <w:proofErr w:type="spellEnd"/>
      <w:r w:rsidR="008E6E06" w:rsidRPr="00B10D6A">
        <w:rPr>
          <w:rFonts w:ascii="Times New Roman" w:hAnsi="Times New Roman" w:cs="Times New Roman"/>
          <w:b/>
          <w:sz w:val="28"/>
          <w:szCs w:val="28"/>
        </w:rPr>
        <w:t xml:space="preserve"> (частина 2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>-</w:t>
      </w:r>
      <w:r w:rsidR="008E6E06" w:rsidRPr="00B10D6A">
        <w:rPr>
          <w:rFonts w:ascii="Times New Roman" w:hAnsi="Times New Roman" w:cs="Times New Roman"/>
          <w:b/>
          <w:sz w:val="28"/>
          <w:szCs w:val="28"/>
        </w:rPr>
        <w:t xml:space="preserve"> читання)</w:t>
      </w:r>
      <w:r w:rsidR="008D510A" w:rsidRPr="00B10D6A">
        <w:rPr>
          <w:rFonts w:ascii="Times New Roman" w:hAnsi="Times New Roman" w:cs="Times New Roman"/>
          <w:b/>
          <w:sz w:val="28"/>
          <w:szCs w:val="28"/>
        </w:rPr>
        <w:tab/>
      </w:r>
      <w:r w:rsidR="008E6E06">
        <w:rPr>
          <w:rFonts w:ascii="Times New Roman" w:hAnsi="Times New Roman" w:cs="Times New Roman"/>
          <w:sz w:val="28"/>
          <w:szCs w:val="28"/>
        </w:rPr>
        <w:t xml:space="preserve"> («Грамота», м. Київ); </w:t>
      </w:r>
      <w:r w:rsidR="008E6E06" w:rsidRPr="00B10D6A">
        <w:rPr>
          <w:rFonts w:ascii="Times New Roman" w:hAnsi="Times New Roman" w:cs="Times New Roman"/>
          <w:b/>
          <w:sz w:val="28"/>
          <w:szCs w:val="28"/>
        </w:rPr>
        <w:t>третій пріоритет</w:t>
      </w:r>
      <w:r w:rsidR="00B10D6A">
        <w:rPr>
          <w:rFonts w:ascii="Times New Roman" w:hAnsi="Times New Roman" w:cs="Times New Roman"/>
          <w:sz w:val="28"/>
          <w:szCs w:val="28"/>
        </w:rPr>
        <w:t xml:space="preserve">–підручники 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="00B10D6A" w:rsidRPr="00B10D6A">
        <w:rPr>
          <w:rFonts w:ascii="Times New Roman" w:hAnsi="Times New Roman" w:cs="Times New Roman"/>
          <w:b/>
          <w:sz w:val="28"/>
          <w:szCs w:val="28"/>
        </w:rPr>
        <w:t>Вашуленко</w:t>
      </w:r>
      <w:proofErr w:type="spellEnd"/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 та С. Г</w:t>
      </w:r>
      <w:r w:rsidR="008D510A" w:rsidRPr="00B10D6A">
        <w:rPr>
          <w:rFonts w:ascii="Times New Roman" w:hAnsi="Times New Roman" w:cs="Times New Roman"/>
          <w:b/>
          <w:sz w:val="28"/>
          <w:szCs w:val="28"/>
        </w:rPr>
        <w:t>.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 Дубовик (частина 1- мова; частина 2 – читання)</w:t>
      </w:r>
      <w:r w:rsidR="00B10D6A">
        <w:rPr>
          <w:rFonts w:ascii="Times New Roman" w:hAnsi="Times New Roman" w:cs="Times New Roman"/>
          <w:sz w:val="28"/>
          <w:szCs w:val="28"/>
        </w:rPr>
        <w:t xml:space="preserve">; 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>четвертий пріоритет</w:t>
      </w:r>
      <w:r w:rsidR="00B10D6A">
        <w:rPr>
          <w:rFonts w:ascii="Times New Roman" w:hAnsi="Times New Roman" w:cs="Times New Roman"/>
          <w:sz w:val="28"/>
          <w:szCs w:val="28"/>
        </w:rPr>
        <w:t xml:space="preserve"> – підручник (інтегрований) авторів 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І. О. </w:t>
      </w:r>
      <w:proofErr w:type="spellStart"/>
      <w:r w:rsidR="00B10D6A" w:rsidRPr="00B10D6A">
        <w:rPr>
          <w:rFonts w:ascii="Times New Roman" w:hAnsi="Times New Roman" w:cs="Times New Roman"/>
          <w:b/>
          <w:sz w:val="28"/>
          <w:szCs w:val="28"/>
        </w:rPr>
        <w:t>Большакової</w:t>
      </w:r>
      <w:proofErr w:type="spellEnd"/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 та М. С. </w:t>
      </w:r>
      <w:proofErr w:type="spellStart"/>
      <w:r w:rsidR="00B10D6A" w:rsidRPr="00B10D6A">
        <w:rPr>
          <w:rFonts w:ascii="Times New Roman" w:hAnsi="Times New Roman" w:cs="Times New Roman"/>
          <w:b/>
          <w:sz w:val="28"/>
          <w:szCs w:val="28"/>
        </w:rPr>
        <w:t>Пристинської</w:t>
      </w:r>
      <w:proofErr w:type="spellEnd"/>
      <w:r w:rsidR="00B10D6A">
        <w:rPr>
          <w:rFonts w:ascii="Times New Roman" w:hAnsi="Times New Roman" w:cs="Times New Roman"/>
          <w:sz w:val="28"/>
          <w:szCs w:val="28"/>
        </w:rPr>
        <w:t xml:space="preserve"> («Ранок», м. Харків); 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>п’ятий пріоритет</w:t>
      </w:r>
      <w:r w:rsidR="00B10D6A">
        <w:rPr>
          <w:rFonts w:ascii="Times New Roman" w:hAnsi="Times New Roman" w:cs="Times New Roman"/>
          <w:sz w:val="28"/>
          <w:szCs w:val="28"/>
        </w:rPr>
        <w:t xml:space="preserve"> – підручник авторів </w:t>
      </w:r>
      <w:r w:rsidR="00B10D6A" w:rsidRPr="00B10D6A">
        <w:rPr>
          <w:rFonts w:ascii="Times New Roman" w:hAnsi="Times New Roman" w:cs="Times New Roman"/>
          <w:b/>
          <w:sz w:val="28"/>
          <w:szCs w:val="28"/>
        </w:rPr>
        <w:t xml:space="preserve">Н. М. </w:t>
      </w:r>
      <w:proofErr w:type="spellStart"/>
      <w:r w:rsidR="00B10D6A" w:rsidRPr="00B10D6A">
        <w:rPr>
          <w:rFonts w:ascii="Times New Roman" w:hAnsi="Times New Roman" w:cs="Times New Roman"/>
          <w:b/>
          <w:sz w:val="28"/>
          <w:szCs w:val="28"/>
        </w:rPr>
        <w:t>Кравцової</w:t>
      </w:r>
      <w:proofErr w:type="spellEnd"/>
      <w:r w:rsidR="00B10D6A" w:rsidRPr="00B10D6A">
        <w:rPr>
          <w:rFonts w:ascii="Times New Roman" w:hAnsi="Times New Roman" w:cs="Times New Roman"/>
          <w:b/>
          <w:sz w:val="28"/>
          <w:szCs w:val="28"/>
        </w:rPr>
        <w:t>, В. Н. Романової, А. С. Савчук (частина 1 – мова, частина 2 – читання).</w:t>
      </w:r>
    </w:p>
    <w:p w:rsidR="008D510A" w:rsidRPr="008E6E06" w:rsidRDefault="00B10D6A" w:rsidP="00CF40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54397">
        <w:rPr>
          <w:rFonts w:ascii="Times New Roman" w:hAnsi="Times New Roman" w:cs="Times New Roman"/>
          <w:sz w:val="28"/>
          <w:szCs w:val="28"/>
        </w:rPr>
        <w:t>Мітіна</w:t>
      </w:r>
      <w:proofErr w:type="spellEnd"/>
      <w:r w:rsidR="00554397">
        <w:rPr>
          <w:rFonts w:ascii="Times New Roman" w:hAnsi="Times New Roman" w:cs="Times New Roman"/>
          <w:sz w:val="28"/>
          <w:szCs w:val="28"/>
        </w:rPr>
        <w:t xml:space="preserve"> А. Л., учитель початкових класів, яка с</w:t>
      </w:r>
      <w:r w:rsidR="002A42C5" w:rsidRPr="00E524B0">
        <w:rPr>
          <w:rFonts w:ascii="Times New Roman" w:hAnsi="Times New Roman" w:cs="Times New Roman"/>
          <w:sz w:val="28"/>
          <w:szCs w:val="28"/>
        </w:rPr>
        <w:t xml:space="preserve">еред </w:t>
      </w:r>
      <w:r w:rsidR="00554397">
        <w:rPr>
          <w:rFonts w:ascii="Times New Roman" w:hAnsi="Times New Roman" w:cs="Times New Roman"/>
          <w:sz w:val="28"/>
          <w:szCs w:val="28"/>
        </w:rPr>
        <w:t xml:space="preserve">запропонованих </w:t>
      </w:r>
      <w:r w:rsidR="002A42C5" w:rsidRPr="00E524B0">
        <w:rPr>
          <w:rFonts w:ascii="Times New Roman" w:hAnsi="Times New Roman" w:cs="Times New Roman"/>
          <w:sz w:val="28"/>
          <w:szCs w:val="28"/>
        </w:rPr>
        <w:t xml:space="preserve">підручників з математики запропонувала обрати </w:t>
      </w:r>
      <w:r w:rsidR="009B5B5F">
        <w:rPr>
          <w:rFonts w:ascii="Times New Roman" w:hAnsi="Times New Roman" w:cs="Times New Roman"/>
          <w:sz w:val="28"/>
          <w:szCs w:val="28"/>
        </w:rPr>
        <w:t xml:space="preserve">для замовлення </w:t>
      </w:r>
      <w:r w:rsidR="002A42C5" w:rsidRPr="00E524B0">
        <w:rPr>
          <w:rFonts w:ascii="Times New Roman" w:hAnsi="Times New Roman" w:cs="Times New Roman"/>
          <w:sz w:val="28"/>
          <w:szCs w:val="28"/>
        </w:rPr>
        <w:t xml:space="preserve">підручник </w:t>
      </w:r>
      <w:r w:rsidR="002A42C5" w:rsidRPr="00E524B0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="002A42C5" w:rsidRPr="0029626E">
        <w:rPr>
          <w:rFonts w:ascii="Times New Roman" w:hAnsi="Times New Roman" w:cs="Times New Roman"/>
          <w:b/>
          <w:sz w:val="28"/>
          <w:szCs w:val="28"/>
        </w:rPr>
        <w:t xml:space="preserve">автора </w:t>
      </w:r>
      <w:r w:rsidR="00554397" w:rsidRPr="0055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 Листопад</w:t>
      </w:r>
      <w:r w:rsidR="00554397" w:rsidRPr="0055439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(видавництво «Оріон). Виступаюча зазначила, що підручник за своїм змістом відповідає Державному стандарту початкової освіти та типовій освітній програмі, розробленій під керівництвом О. Я. Савченко. Система завдань і вправ спрямована на формування й закріплення обчислювальних навичок, розвиток просторової уяви, вироблення вмінь аналізувати, порівнювати і самостійно робити висновки. Підручник містить достатньо завдань для самоконтролю та закріплення матеріалу для розвитку репродуктивного та продуктивного мислення; крім пізнавальних завдань є також багато вправ на розвиток логіки, кмітливості й уваги другокласників.</w:t>
      </w:r>
      <w:r w:rsidR="00554397" w:rsidRP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Виступаюча назвала за пріоритетами й інші підручники математики інших авторів, що можна вибрати в разі </w:t>
      </w:r>
      <w:proofErr w:type="spellStart"/>
      <w:r w:rsidR="00554397" w:rsidRP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недрукування</w:t>
      </w:r>
      <w:proofErr w:type="spellEnd"/>
      <w:r w:rsidR="00554397" w:rsidRP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державний кошт вище схарактеризованого</w:t>
      </w:r>
      <w:r w:rsidR="008B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пріоритет </w:t>
      </w:r>
      <w:r w:rsidR="00554397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підручник авторів </w:t>
      </w:r>
      <w:r w:rsidR="00554397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С. О. </w:t>
      </w:r>
      <w:proofErr w:type="spellStart"/>
      <w:r w:rsidR="00554397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Скворцової</w:t>
      </w:r>
      <w:proofErr w:type="spellEnd"/>
      <w:r w:rsidR="00554397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О. В. </w:t>
      </w:r>
      <w:proofErr w:type="spellStart"/>
      <w:r w:rsidR="00554397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Онопрієнко</w:t>
      </w:r>
      <w:proofErr w:type="spellEnd"/>
      <w:r w:rsidR="00554397" w:rsidRP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(видавництво «Ранок»</w:t>
      </w:r>
      <w:r w:rsidR="0021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Харків</w:t>
      </w:r>
      <w:r w:rsidR="00554397" w:rsidRP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пріоритет </w:t>
      </w:r>
      <w:r w:rsid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 авторів </w:t>
      </w:r>
      <w:proofErr w:type="spellStart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Будної</w:t>
      </w:r>
      <w:proofErr w:type="spellEnd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О., </w:t>
      </w:r>
      <w:proofErr w:type="spellStart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Беденко</w:t>
      </w:r>
      <w:proofErr w:type="spellEnd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В.,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(видавництво «</w:t>
      </w:r>
      <w:r w:rsidR="00210B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авчальна книга – Богдан, м. Тернопіль), </w:t>
      </w:r>
      <w:r w:rsidR="008B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пріоритет </w:t>
      </w:r>
      <w:r w:rsid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 </w:t>
      </w:r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spellStart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Лишенка</w:t>
      </w:r>
      <w:proofErr w:type="spellEnd"/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(видавництво «</w:t>
      </w:r>
      <w:proofErr w:type="spellStart"/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Генеза</w:t>
      </w:r>
      <w:proofErr w:type="spellEnd"/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м. Київ), </w:t>
      </w:r>
      <w:r w:rsidR="008B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пріоритет </w:t>
      </w:r>
      <w:r w:rsid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 авторів </w:t>
      </w:r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Козак та О. </w:t>
      </w:r>
      <w:proofErr w:type="spellStart"/>
      <w:r w:rsidR="008D510A" w:rsidRPr="008D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Корчевської</w:t>
      </w:r>
      <w:proofErr w:type="spellEnd"/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(видавництво «Підручники та посібники</w:t>
      </w:r>
      <w:r w:rsidR="00210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Тернопіль).</w:t>
      </w:r>
    </w:p>
    <w:p w:rsidR="00742B77" w:rsidRDefault="008D510A" w:rsidP="00CF404B">
      <w:pPr>
        <w:pStyle w:val="docdata"/>
        <w:spacing w:before="0" w:beforeAutospacing="0" w:after="160" w:afterAutospacing="0" w:line="360" w:lineRule="auto"/>
        <w:jc w:val="both"/>
        <w:rPr>
          <w:color w:val="C0504D" w:themeColor="accent2"/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="000710B2" w:rsidRPr="009B5B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Українець А. К., </w:t>
      </w:r>
      <w:r w:rsidR="000710B2" w:rsidRPr="009B5B5F">
        <w:rPr>
          <w:sz w:val="28"/>
          <w:szCs w:val="28"/>
        </w:rPr>
        <w:t xml:space="preserve">учитель </w:t>
      </w:r>
      <w:proofErr w:type="spellStart"/>
      <w:r w:rsidR="000710B2" w:rsidRPr="009B5B5F">
        <w:rPr>
          <w:sz w:val="28"/>
          <w:szCs w:val="28"/>
        </w:rPr>
        <w:t>початкових</w:t>
      </w:r>
      <w:proofErr w:type="spellEnd"/>
      <w:r w:rsidR="000710B2" w:rsidRPr="009B5B5F">
        <w:rPr>
          <w:sz w:val="28"/>
          <w:szCs w:val="28"/>
        </w:rPr>
        <w:t xml:space="preserve"> </w:t>
      </w:r>
      <w:proofErr w:type="spellStart"/>
      <w:r w:rsidR="000710B2" w:rsidRPr="009B5B5F">
        <w:rPr>
          <w:sz w:val="28"/>
          <w:szCs w:val="28"/>
        </w:rPr>
        <w:t>класів</w:t>
      </w:r>
      <w:proofErr w:type="spellEnd"/>
      <w:r w:rsidR="000710B2" w:rsidRPr="009B5B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сказала,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D510A">
        <w:rPr>
          <w:sz w:val="28"/>
          <w:szCs w:val="28"/>
        </w:rPr>
        <w:t>проект</w:t>
      </w:r>
      <w:r w:rsidR="00E92E6C">
        <w:rPr>
          <w:sz w:val="28"/>
          <w:szCs w:val="28"/>
        </w:rPr>
        <w:t>и</w:t>
      </w:r>
      <w:proofErr w:type="spellEnd"/>
      <w:r w:rsidR="00E92E6C">
        <w:rPr>
          <w:sz w:val="28"/>
          <w:szCs w:val="28"/>
        </w:rPr>
        <w:t xml:space="preserve"> </w:t>
      </w:r>
      <w:proofErr w:type="spellStart"/>
      <w:proofErr w:type="gramStart"/>
      <w:r w:rsidR="00E92E6C">
        <w:rPr>
          <w:sz w:val="28"/>
          <w:szCs w:val="28"/>
        </w:rPr>
        <w:t>п</w:t>
      </w:r>
      <w:proofErr w:type="gramEnd"/>
      <w:r w:rsidR="00E92E6C">
        <w:rPr>
          <w:sz w:val="28"/>
          <w:szCs w:val="28"/>
        </w:rPr>
        <w:t>ідручника</w:t>
      </w:r>
      <w:proofErr w:type="spellEnd"/>
      <w:r w:rsidR="00E92E6C">
        <w:rPr>
          <w:sz w:val="28"/>
          <w:szCs w:val="28"/>
        </w:rPr>
        <w:t xml:space="preserve"> «Я </w:t>
      </w:r>
      <w:proofErr w:type="spellStart"/>
      <w:r w:rsidR="00E92E6C">
        <w:rPr>
          <w:sz w:val="28"/>
          <w:szCs w:val="28"/>
        </w:rPr>
        <w:t>досліджую</w:t>
      </w:r>
      <w:proofErr w:type="spellEnd"/>
      <w:r w:rsidR="00E92E6C">
        <w:rPr>
          <w:sz w:val="28"/>
          <w:szCs w:val="28"/>
        </w:rPr>
        <w:t xml:space="preserve"> </w:t>
      </w:r>
      <w:proofErr w:type="spellStart"/>
      <w:r w:rsidR="00E92E6C">
        <w:rPr>
          <w:sz w:val="28"/>
          <w:szCs w:val="28"/>
        </w:rPr>
        <w:t>світ</w:t>
      </w:r>
      <w:proofErr w:type="spellEnd"/>
      <w:r w:rsidR="00E92E6C">
        <w:rPr>
          <w:sz w:val="28"/>
          <w:szCs w:val="28"/>
        </w:rPr>
        <w:t>»</w:t>
      </w:r>
      <w:r w:rsidR="00E92E6C">
        <w:rPr>
          <w:sz w:val="28"/>
          <w:szCs w:val="28"/>
          <w:lang w:val="uk-UA"/>
        </w:rPr>
        <w:t xml:space="preserve">, </w:t>
      </w:r>
      <w:proofErr w:type="spellStart"/>
      <w:r w:rsidR="00E92E6C" w:rsidRPr="00E92E6C">
        <w:rPr>
          <w:sz w:val="28"/>
          <w:szCs w:val="28"/>
        </w:rPr>
        <w:t>щонадійшли</w:t>
      </w:r>
      <w:proofErr w:type="spellEnd"/>
      <w:r w:rsidR="00E92E6C" w:rsidRPr="00E92E6C">
        <w:rPr>
          <w:sz w:val="28"/>
          <w:szCs w:val="28"/>
        </w:rPr>
        <w:t xml:space="preserve"> на конкурс, </w:t>
      </w:r>
      <w:proofErr w:type="spellStart"/>
      <w:r w:rsidRPr="00E92E6C">
        <w:rPr>
          <w:sz w:val="28"/>
          <w:szCs w:val="28"/>
        </w:rPr>
        <w:t>структуровано</w:t>
      </w:r>
      <w:proofErr w:type="spellEnd"/>
      <w:r w:rsidRPr="00E92E6C">
        <w:rPr>
          <w:sz w:val="28"/>
          <w:szCs w:val="28"/>
        </w:rPr>
        <w:t xml:space="preserve"> за </w:t>
      </w:r>
      <w:proofErr w:type="spellStart"/>
      <w:r w:rsidRPr="00E92E6C">
        <w:rPr>
          <w:sz w:val="28"/>
          <w:szCs w:val="28"/>
        </w:rPr>
        <w:t>двомапідходами</w:t>
      </w:r>
      <w:proofErr w:type="spellEnd"/>
      <w:r w:rsidRPr="00E92E6C">
        <w:rPr>
          <w:sz w:val="28"/>
          <w:szCs w:val="28"/>
        </w:rPr>
        <w:t xml:space="preserve">. Перший </w:t>
      </w:r>
      <w:proofErr w:type="gramStart"/>
      <w:r w:rsidRPr="00E92E6C">
        <w:rPr>
          <w:sz w:val="28"/>
          <w:szCs w:val="28"/>
        </w:rPr>
        <w:t>п</w:t>
      </w:r>
      <w:proofErr w:type="gramEnd"/>
      <w:r w:rsidRPr="00E92E6C">
        <w:rPr>
          <w:sz w:val="28"/>
          <w:szCs w:val="28"/>
        </w:rPr>
        <w:t xml:space="preserve">ідхід до структурування змісту передбачає розподіл програмового матеріалу між частинами за освітніми галузями: у 1-й частині розгортається </w:t>
      </w:r>
      <w:proofErr w:type="spellStart"/>
      <w:r w:rsidRPr="00E92E6C">
        <w:rPr>
          <w:sz w:val="28"/>
          <w:szCs w:val="28"/>
        </w:rPr>
        <w:t>зміст</w:t>
      </w:r>
      <w:proofErr w:type="spellEnd"/>
      <w:r w:rsidRPr="00E92E6C">
        <w:rPr>
          <w:sz w:val="28"/>
          <w:szCs w:val="28"/>
        </w:rPr>
        <w:t xml:space="preserve"> </w:t>
      </w:r>
      <w:proofErr w:type="spellStart"/>
      <w:r w:rsidRPr="00E92E6C">
        <w:rPr>
          <w:sz w:val="28"/>
          <w:szCs w:val="28"/>
        </w:rPr>
        <w:t>громадянської</w:t>
      </w:r>
      <w:proofErr w:type="spellEnd"/>
      <w:r w:rsidRPr="00E92E6C">
        <w:rPr>
          <w:sz w:val="28"/>
          <w:szCs w:val="28"/>
        </w:rPr>
        <w:t xml:space="preserve"> та </w:t>
      </w:r>
      <w:proofErr w:type="spellStart"/>
      <w:r w:rsidRPr="00E92E6C">
        <w:rPr>
          <w:sz w:val="28"/>
          <w:szCs w:val="28"/>
        </w:rPr>
        <w:t>історичної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соціальної</w:t>
      </w:r>
      <w:proofErr w:type="spellEnd"/>
      <w:r w:rsidRPr="00E92E6C">
        <w:rPr>
          <w:sz w:val="28"/>
          <w:szCs w:val="28"/>
        </w:rPr>
        <w:t xml:space="preserve"> та </w:t>
      </w:r>
      <w:proofErr w:type="spellStart"/>
      <w:r w:rsidRPr="00E92E6C">
        <w:rPr>
          <w:sz w:val="28"/>
          <w:szCs w:val="28"/>
        </w:rPr>
        <w:t>здоров’язбережувальної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природничоїосвітніхгалузей</w:t>
      </w:r>
      <w:proofErr w:type="spellEnd"/>
      <w:r w:rsidRPr="00E92E6C">
        <w:rPr>
          <w:sz w:val="28"/>
          <w:szCs w:val="28"/>
        </w:rPr>
        <w:t xml:space="preserve">; у 2-й </w:t>
      </w:r>
      <w:proofErr w:type="spellStart"/>
      <w:r w:rsidRPr="00E92E6C">
        <w:rPr>
          <w:sz w:val="28"/>
          <w:szCs w:val="28"/>
        </w:rPr>
        <w:t>частині</w:t>
      </w:r>
      <w:proofErr w:type="spellEnd"/>
      <w:r w:rsidRPr="00E92E6C">
        <w:rPr>
          <w:sz w:val="28"/>
          <w:szCs w:val="28"/>
        </w:rPr>
        <w:t xml:space="preserve"> – </w:t>
      </w:r>
      <w:proofErr w:type="spellStart"/>
      <w:r w:rsidRPr="00E92E6C">
        <w:rPr>
          <w:sz w:val="28"/>
          <w:szCs w:val="28"/>
        </w:rPr>
        <w:t>змісттехнологічної</w:t>
      </w:r>
      <w:proofErr w:type="spellEnd"/>
      <w:r w:rsidRPr="00E92E6C">
        <w:rPr>
          <w:sz w:val="28"/>
          <w:szCs w:val="28"/>
        </w:rPr>
        <w:t xml:space="preserve"> та </w:t>
      </w:r>
      <w:proofErr w:type="spellStart"/>
      <w:r w:rsidRPr="00E92E6C">
        <w:rPr>
          <w:sz w:val="28"/>
          <w:szCs w:val="28"/>
        </w:rPr>
        <w:t>інформатичноїосвітніхгалузей</w:t>
      </w:r>
      <w:proofErr w:type="spellEnd"/>
      <w:r w:rsidRPr="00E92E6C">
        <w:rPr>
          <w:sz w:val="28"/>
          <w:szCs w:val="28"/>
        </w:rPr>
        <w:t xml:space="preserve">. Для вибору представлено проекти обох частин </w:t>
      </w:r>
      <w:proofErr w:type="gramStart"/>
      <w:r w:rsidRPr="00E92E6C">
        <w:rPr>
          <w:sz w:val="28"/>
          <w:szCs w:val="28"/>
        </w:rPr>
        <w:t>п</w:t>
      </w:r>
      <w:proofErr w:type="gramEnd"/>
      <w:r w:rsidRPr="00E92E6C">
        <w:rPr>
          <w:sz w:val="28"/>
          <w:szCs w:val="28"/>
        </w:rPr>
        <w:t xml:space="preserve">ідручника «Я досліджую світ» у 2-х частинах. Другий </w:t>
      </w:r>
      <w:proofErr w:type="gramStart"/>
      <w:r w:rsidRPr="00E92E6C">
        <w:rPr>
          <w:sz w:val="28"/>
          <w:szCs w:val="28"/>
        </w:rPr>
        <w:t>п</w:t>
      </w:r>
      <w:proofErr w:type="gramEnd"/>
      <w:r w:rsidRPr="00E92E6C">
        <w:rPr>
          <w:sz w:val="28"/>
          <w:szCs w:val="28"/>
        </w:rPr>
        <w:t xml:space="preserve">ідхід до структурування змісту передбачає інтегроване розкриття змісту 5 освітніх </w:t>
      </w:r>
      <w:proofErr w:type="spellStart"/>
      <w:r w:rsidRPr="00E92E6C">
        <w:rPr>
          <w:sz w:val="28"/>
          <w:szCs w:val="28"/>
        </w:rPr>
        <w:t>галузей</w:t>
      </w:r>
      <w:proofErr w:type="spellEnd"/>
      <w:r w:rsidRPr="00E92E6C">
        <w:rPr>
          <w:sz w:val="28"/>
          <w:szCs w:val="28"/>
        </w:rPr>
        <w:t xml:space="preserve"> (</w:t>
      </w:r>
      <w:proofErr w:type="spellStart"/>
      <w:r w:rsidRPr="00E92E6C">
        <w:rPr>
          <w:sz w:val="28"/>
          <w:szCs w:val="28"/>
        </w:rPr>
        <w:t>громадянської</w:t>
      </w:r>
      <w:proofErr w:type="spellEnd"/>
      <w:r w:rsidRPr="00E92E6C">
        <w:rPr>
          <w:sz w:val="28"/>
          <w:szCs w:val="28"/>
        </w:rPr>
        <w:t xml:space="preserve"> та </w:t>
      </w:r>
      <w:proofErr w:type="spellStart"/>
      <w:r w:rsidRPr="00E92E6C">
        <w:rPr>
          <w:sz w:val="28"/>
          <w:szCs w:val="28"/>
        </w:rPr>
        <w:t>історичної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соціальної</w:t>
      </w:r>
      <w:proofErr w:type="spellEnd"/>
      <w:r w:rsidRPr="00E92E6C">
        <w:rPr>
          <w:sz w:val="28"/>
          <w:szCs w:val="28"/>
        </w:rPr>
        <w:t xml:space="preserve"> </w:t>
      </w:r>
      <w:proofErr w:type="spellStart"/>
      <w:r w:rsidRPr="00E92E6C">
        <w:rPr>
          <w:sz w:val="28"/>
          <w:szCs w:val="28"/>
        </w:rPr>
        <w:t>і</w:t>
      </w:r>
      <w:proofErr w:type="spellEnd"/>
      <w:r w:rsidRPr="00E92E6C">
        <w:rPr>
          <w:sz w:val="28"/>
          <w:szCs w:val="28"/>
        </w:rPr>
        <w:t xml:space="preserve"> </w:t>
      </w:r>
      <w:proofErr w:type="spellStart"/>
      <w:r w:rsidRPr="00E92E6C">
        <w:rPr>
          <w:sz w:val="28"/>
          <w:szCs w:val="28"/>
        </w:rPr>
        <w:t>здоров’язбережувальної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природничої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технологічної</w:t>
      </w:r>
      <w:proofErr w:type="spellEnd"/>
      <w:r w:rsidRPr="00E92E6C">
        <w:rPr>
          <w:sz w:val="28"/>
          <w:szCs w:val="28"/>
        </w:rPr>
        <w:t xml:space="preserve">, </w:t>
      </w:r>
      <w:proofErr w:type="spellStart"/>
      <w:r w:rsidRPr="00E92E6C">
        <w:rPr>
          <w:sz w:val="28"/>
          <w:szCs w:val="28"/>
        </w:rPr>
        <w:t>інформатичної</w:t>
      </w:r>
      <w:proofErr w:type="spellEnd"/>
      <w:r w:rsidRPr="00E92E6C">
        <w:rPr>
          <w:sz w:val="28"/>
          <w:szCs w:val="28"/>
        </w:rPr>
        <w:t>). Вибі</w:t>
      </w:r>
      <w:proofErr w:type="gramStart"/>
      <w:r w:rsidRPr="00E92E6C">
        <w:rPr>
          <w:sz w:val="28"/>
          <w:szCs w:val="28"/>
        </w:rPr>
        <w:t>р</w:t>
      </w:r>
      <w:proofErr w:type="gramEnd"/>
      <w:r w:rsidRPr="00E92E6C">
        <w:rPr>
          <w:sz w:val="28"/>
          <w:szCs w:val="28"/>
        </w:rPr>
        <w:t xml:space="preserve"> у такому випадку здійснюється на основі ознайомлення з 1-ю частиною підручника. </w:t>
      </w:r>
      <w:r>
        <w:rPr>
          <w:sz w:val="28"/>
          <w:szCs w:val="28"/>
        </w:rPr>
        <w:t xml:space="preserve">Українець А. К. </w:t>
      </w:r>
      <w:proofErr w:type="spellStart"/>
      <w:r w:rsidR="000710B2" w:rsidRPr="00C55CEA">
        <w:rPr>
          <w:sz w:val="28"/>
          <w:szCs w:val="28"/>
        </w:rPr>
        <w:t>запропонувала</w:t>
      </w:r>
      <w:proofErr w:type="spellEnd"/>
      <w:r w:rsidR="000710B2" w:rsidRPr="00C55CEA">
        <w:rPr>
          <w:sz w:val="28"/>
          <w:szCs w:val="28"/>
        </w:rPr>
        <w:t xml:space="preserve"> обрати </w:t>
      </w:r>
      <w:r>
        <w:rPr>
          <w:sz w:val="28"/>
          <w:szCs w:val="28"/>
        </w:rPr>
        <w:t xml:space="preserve">як </w:t>
      </w:r>
      <w:proofErr w:type="gramStart"/>
      <w:r w:rsidR="008B36F4">
        <w:rPr>
          <w:b/>
          <w:sz w:val="28"/>
          <w:szCs w:val="28"/>
        </w:rPr>
        <w:t>пр</w:t>
      </w:r>
      <w:proofErr w:type="gramEnd"/>
      <w:r w:rsidR="008B36F4">
        <w:rPr>
          <w:b/>
          <w:sz w:val="28"/>
          <w:szCs w:val="28"/>
        </w:rPr>
        <w:t>іоритет</w:t>
      </w:r>
      <w:r w:rsidRPr="008D510A">
        <w:rPr>
          <w:b/>
          <w:sz w:val="28"/>
          <w:szCs w:val="28"/>
        </w:rPr>
        <w:t>1</w:t>
      </w:r>
      <w:r w:rsidR="000710B2" w:rsidRPr="00C55CEA">
        <w:rPr>
          <w:sz w:val="28"/>
          <w:szCs w:val="28"/>
        </w:rPr>
        <w:t xml:space="preserve">для </w:t>
      </w:r>
      <w:proofErr w:type="spellStart"/>
      <w:r w:rsidR="000710B2" w:rsidRPr="00C55CEA">
        <w:rPr>
          <w:sz w:val="28"/>
          <w:szCs w:val="28"/>
        </w:rPr>
        <w:t>замовленнясередіншихзапропонованихпідручник</w:t>
      </w:r>
      <w:r>
        <w:rPr>
          <w:sz w:val="28"/>
          <w:szCs w:val="28"/>
        </w:rPr>
        <w:t>інтегрованого</w:t>
      </w:r>
      <w:proofErr w:type="spellEnd"/>
      <w:r>
        <w:rPr>
          <w:sz w:val="28"/>
          <w:szCs w:val="28"/>
        </w:rPr>
        <w:t xml:space="preserve"> курсу для 2</w:t>
      </w:r>
      <w:r w:rsidR="001F0A7D" w:rsidRPr="00C55CEA">
        <w:rPr>
          <w:sz w:val="28"/>
          <w:szCs w:val="28"/>
        </w:rPr>
        <w:t>класузакладівзагальноїсередньоїосвіти</w:t>
      </w:r>
      <w:r w:rsidR="000710B2" w:rsidRPr="00284689">
        <w:rPr>
          <w:b/>
          <w:sz w:val="28"/>
          <w:szCs w:val="28"/>
        </w:rPr>
        <w:t xml:space="preserve">«Я </w:t>
      </w:r>
      <w:proofErr w:type="spellStart"/>
      <w:r w:rsidR="000710B2" w:rsidRPr="00284689">
        <w:rPr>
          <w:b/>
          <w:sz w:val="28"/>
          <w:szCs w:val="28"/>
        </w:rPr>
        <w:t>досліджуюсвіт</w:t>
      </w:r>
      <w:proofErr w:type="spellEnd"/>
      <w:r w:rsidR="000710B2" w:rsidRPr="00284689">
        <w:rPr>
          <w:b/>
          <w:sz w:val="28"/>
          <w:szCs w:val="28"/>
        </w:rPr>
        <w:t xml:space="preserve">» </w:t>
      </w:r>
      <w:proofErr w:type="spellStart"/>
      <w:r w:rsidR="000710B2" w:rsidRPr="00210B70">
        <w:rPr>
          <w:sz w:val="28"/>
          <w:szCs w:val="28"/>
        </w:rPr>
        <w:t>авторів</w:t>
      </w:r>
      <w:proofErr w:type="spellEnd"/>
      <w:r w:rsidR="00B70236">
        <w:rPr>
          <w:b/>
          <w:sz w:val="28"/>
          <w:szCs w:val="28"/>
          <w:lang w:val="uk-UA"/>
        </w:rPr>
        <w:t xml:space="preserve">Т. В. </w:t>
      </w:r>
      <w:proofErr w:type="spellStart"/>
      <w:r w:rsidR="00B70236">
        <w:rPr>
          <w:b/>
          <w:sz w:val="28"/>
          <w:szCs w:val="28"/>
        </w:rPr>
        <w:t>Воронцової</w:t>
      </w:r>
      <w:proofErr w:type="spellEnd"/>
      <w:r>
        <w:rPr>
          <w:b/>
          <w:sz w:val="28"/>
          <w:szCs w:val="28"/>
        </w:rPr>
        <w:t xml:space="preserve">, </w:t>
      </w:r>
      <w:r w:rsidR="00B70236">
        <w:rPr>
          <w:b/>
          <w:sz w:val="28"/>
          <w:szCs w:val="28"/>
          <w:lang w:val="uk-UA"/>
        </w:rPr>
        <w:t xml:space="preserve">В. С. </w:t>
      </w:r>
      <w:r w:rsidR="00B70236">
        <w:rPr>
          <w:b/>
          <w:sz w:val="28"/>
          <w:szCs w:val="28"/>
        </w:rPr>
        <w:t>Пономаренко</w:t>
      </w:r>
      <w:r w:rsidR="00B70236">
        <w:rPr>
          <w:b/>
          <w:sz w:val="28"/>
          <w:szCs w:val="28"/>
          <w:lang w:val="uk-UA"/>
        </w:rPr>
        <w:t xml:space="preserve">, О. Л. </w:t>
      </w:r>
      <w:r w:rsidR="00B70236">
        <w:rPr>
          <w:b/>
          <w:sz w:val="28"/>
          <w:szCs w:val="28"/>
        </w:rPr>
        <w:t>Хомич</w:t>
      </w:r>
      <w:r w:rsidR="00B70236">
        <w:rPr>
          <w:b/>
          <w:sz w:val="28"/>
          <w:szCs w:val="28"/>
          <w:lang w:val="uk-UA"/>
        </w:rPr>
        <w:t xml:space="preserve">, Н. В. </w:t>
      </w:r>
      <w:proofErr w:type="spellStart"/>
      <w:r w:rsidR="00B70236">
        <w:rPr>
          <w:b/>
          <w:sz w:val="28"/>
          <w:szCs w:val="28"/>
        </w:rPr>
        <w:t>Андрук</w:t>
      </w:r>
      <w:proofErr w:type="spellEnd"/>
      <w:r w:rsidRPr="00210B70">
        <w:rPr>
          <w:sz w:val="28"/>
          <w:szCs w:val="28"/>
        </w:rPr>
        <w:t>(</w:t>
      </w:r>
      <w:proofErr w:type="spellStart"/>
      <w:r w:rsidRPr="00210B70">
        <w:rPr>
          <w:sz w:val="28"/>
          <w:szCs w:val="28"/>
        </w:rPr>
        <w:t>видавництво</w:t>
      </w:r>
      <w:proofErr w:type="spellEnd"/>
      <w:r w:rsidRPr="00210B70">
        <w:rPr>
          <w:sz w:val="28"/>
          <w:szCs w:val="28"/>
        </w:rPr>
        <w:t xml:space="preserve"> «</w:t>
      </w:r>
      <w:proofErr w:type="spellStart"/>
      <w:r w:rsidRPr="00210B70">
        <w:rPr>
          <w:sz w:val="28"/>
          <w:szCs w:val="28"/>
        </w:rPr>
        <w:t>Алатон</w:t>
      </w:r>
      <w:proofErr w:type="spellEnd"/>
      <w:r w:rsidRPr="00210B70">
        <w:rPr>
          <w:sz w:val="28"/>
          <w:szCs w:val="28"/>
        </w:rPr>
        <w:t xml:space="preserve">», м. </w:t>
      </w:r>
      <w:proofErr w:type="spellStart"/>
      <w:r w:rsidRPr="00210B70">
        <w:rPr>
          <w:sz w:val="28"/>
          <w:szCs w:val="28"/>
        </w:rPr>
        <w:t>Київ</w:t>
      </w:r>
      <w:proofErr w:type="spellEnd"/>
      <w:r w:rsidRPr="00210B70">
        <w:rPr>
          <w:sz w:val="28"/>
          <w:szCs w:val="28"/>
        </w:rPr>
        <w:t>).</w:t>
      </w:r>
      <w:r w:rsidR="00742B77">
        <w:rPr>
          <w:sz w:val="28"/>
          <w:szCs w:val="28"/>
          <w:lang w:val="uk-UA"/>
        </w:rPr>
        <w:t xml:space="preserve"> Цей підручник, підкреслила виступаюча, містить достатньо інформації на кожну з тем, добре ілюстрований; достатньо уваги приділено практичним завданням, експериментам, дослідженням, спостереженням, проектам, завданням на розвиток творчості другокласників. Зміст підручника поєднує природничу, громадянську, історичну, </w:t>
      </w:r>
      <w:proofErr w:type="spellStart"/>
      <w:r w:rsidR="00742B77">
        <w:rPr>
          <w:sz w:val="28"/>
          <w:szCs w:val="28"/>
          <w:lang w:val="uk-UA"/>
        </w:rPr>
        <w:t>здоровязбережувальну</w:t>
      </w:r>
      <w:proofErr w:type="spellEnd"/>
      <w:r w:rsidR="00742B77">
        <w:rPr>
          <w:sz w:val="28"/>
          <w:szCs w:val="28"/>
          <w:lang w:val="uk-UA"/>
        </w:rPr>
        <w:t>, соціальну, технологічну, інформативну освітні галузі.</w:t>
      </w:r>
      <w:r w:rsidR="00210B70" w:rsidRPr="00742B77">
        <w:rPr>
          <w:sz w:val="28"/>
          <w:szCs w:val="28"/>
          <w:lang w:val="uk-UA"/>
        </w:rPr>
        <w:t>Наступні пріоритети виступаюча визначила так:</w:t>
      </w:r>
      <w:r w:rsidR="008B36F4">
        <w:rPr>
          <w:b/>
          <w:sz w:val="28"/>
          <w:szCs w:val="28"/>
          <w:lang w:val="uk-UA"/>
        </w:rPr>
        <w:t xml:space="preserve"> пріоритет </w:t>
      </w:r>
      <w:r w:rsidR="00210B70" w:rsidRPr="00742B77">
        <w:rPr>
          <w:b/>
          <w:sz w:val="28"/>
          <w:szCs w:val="28"/>
          <w:lang w:val="uk-UA"/>
        </w:rPr>
        <w:t xml:space="preserve">2 </w:t>
      </w:r>
      <w:r w:rsidR="00210B70" w:rsidRPr="00742B77">
        <w:rPr>
          <w:sz w:val="28"/>
          <w:szCs w:val="28"/>
          <w:lang w:val="uk-UA"/>
        </w:rPr>
        <w:t xml:space="preserve">підручник </w:t>
      </w:r>
      <w:proofErr w:type="spellStart"/>
      <w:r w:rsidR="00210B70" w:rsidRPr="00742B77">
        <w:rPr>
          <w:sz w:val="28"/>
          <w:szCs w:val="28"/>
          <w:lang w:val="uk-UA"/>
        </w:rPr>
        <w:t>авторів</w:t>
      </w:r>
      <w:r w:rsidR="000710B2" w:rsidRPr="00742B77">
        <w:rPr>
          <w:b/>
          <w:sz w:val="28"/>
          <w:szCs w:val="28"/>
          <w:lang w:val="uk-UA"/>
        </w:rPr>
        <w:t>Гільберг</w:t>
      </w:r>
      <w:proofErr w:type="spellEnd"/>
      <w:r w:rsidR="000710B2" w:rsidRPr="00742B77">
        <w:rPr>
          <w:b/>
          <w:sz w:val="28"/>
          <w:szCs w:val="28"/>
          <w:lang w:val="uk-UA"/>
        </w:rPr>
        <w:t xml:space="preserve"> Т. Г., Тарнавської С. С., Гнатюк О. В., Павич </w:t>
      </w:r>
      <w:r w:rsidR="000710B2" w:rsidRPr="00742B77">
        <w:rPr>
          <w:b/>
          <w:sz w:val="28"/>
          <w:szCs w:val="28"/>
          <w:lang w:val="uk-UA"/>
        </w:rPr>
        <w:lastRenderedPageBreak/>
        <w:t>Н. М.</w:t>
      </w:r>
      <w:r w:rsidR="00210B70" w:rsidRPr="00742B77">
        <w:rPr>
          <w:sz w:val="28"/>
          <w:szCs w:val="28"/>
          <w:lang w:val="uk-UA"/>
        </w:rPr>
        <w:t>(Видавництво «</w:t>
      </w:r>
      <w:proofErr w:type="spellStart"/>
      <w:r w:rsidR="00210B70" w:rsidRPr="00742B77">
        <w:rPr>
          <w:sz w:val="28"/>
          <w:szCs w:val="28"/>
          <w:lang w:val="uk-UA"/>
        </w:rPr>
        <w:t>Генеза</w:t>
      </w:r>
      <w:proofErr w:type="spellEnd"/>
      <w:r w:rsidR="00210B70" w:rsidRPr="00742B77">
        <w:rPr>
          <w:sz w:val="28"/>
          <w:szCs w:val="28"/>
          <w:lang w:val="uk-UA"/>
        </w:rPr>
        <w:t xml:space="preserve">», м. Київ); </w:t>
      </w:r>
      <w:r w:rsidR="008B36F4">
        <w:rPr>
          <w:b/>
          <w:sz w:val="28"/>
          <w:szCs w:val="28"/>
          <w:lang w:val="uk-UA"/>
        </w:rPr>
        <w:t>пріоритет</w:t>
      </w:r>
      <w:r w:rsidR="00210B70" w:rsidRPr="00742B77">
        <w:rPr>
          <w:b/>
          <w:sz w:val="28"/>
          <w:szCs w:val="28"/>
          <w:lang w:val="uk-UA"/>
        </w:rPr>
        <w:t xml:space="preserve"> 3</w:t>
      </w:r>
      <w:r w:rsidR="00210B70" w:rsidRPr="00742B77">
        <w:rPr>
          <w:sz w:val="28"/>
          <w:szCs w:val="28"/>
          <w:lang w:val="uk-UA"/>
        </w:rPr>
        <w:t xml:space="preserve"> підручник авторів </w:t>
      </w:r>
      <w:r w:rsidR="00210B70" w:rsidRPr="00742B77">
        <w:rPr>
          <w:b/>
          <w:sz w:val="28"/>
          <w:szCs w:val="28"/>
          <w:lang w:val="uk-UA"/>
        </w:rPr>
        <w:t xml:space="preserve">Н. О. </w:t>
      </w:r>
      <w:proofErr w:type="spellStart"/>
      <w:r w:rsidR="00210B70" w:rsidRPr="00742B77">
        <w:rPr>
          <w:b/>
          <w:sz w:val="28"/>
          <w:szCs w:val="28"/>
          <w:lang w:val="uk-UA"/>
        </w:rPr>
        <w:t>Будної</w:t>
      </w:r>
      <w:proofErr w:type="spellEnd"/>
      <w:r w:rsidR="00210B70" w:rsidRPr="00742B77">
        <w:rPr>
          <w:b/>
          <w:sz w:val="28"/>
          <w:szCs w:val="28"/>
          <w:lang w:val="uk-UA"/>
        </w:rPr>
        <w:t xml:space="preserve">, Т. В. </w:t>
      </w:r>
      <w:proofErr w:type="spellStart"/>
      <w:r w:rsidR="00210B70" w:rsidRPr="00742B77">
        <w:rPr>
          <w:b/>
          <w:sz w:val="28"/>
          <w:szCs w:val="28"/>
          <w:lang w:val="uk-UA"/>
        </w:rPr>
        <w:t>Гладюк</w:t>
      </w:r>
      <w:proofErr w:type="spellEnd"/>
      <w:r w:rsidR="00210B70" w:rsidRPr="00742B77">
        <w:rPr>
          <w:b/>
          <w:sz w:val="28"/>
          <w:szCs w:val="28"/>
          <w:lang w:val="uk-UA"/>
        </w:rPr>
        <w:t xml:space="preserve">, С. Г. </w:t>
      </w:r>
      <w:proofErr w:type="spellStart"/>
      <w:r w:rsidR="00210B70" w:rsidRPr="00742B77">
        <w:rPr>
          <w:b/>
          <w:sz w:val="28"/>
          <w:szCs w:val="28"/>
          <w:lang w:val="uk-UA"/>
        </w:rPr>
        <w:t>Заброцької</w:t>
      </w:r>
      <w:proofErr w:type="spellEnd"/>
      <w:r w:rsidR="00210B70" w:rsidRPr="00742B77">
        <w:rPr>
          <w:b/>
          <w:sz w:val="28"/>
          <w:szCs w:val="28"/>
          <w:lang w:val="uk-UA"/>
        </w:rPr>
        <w:t xml:space="preserve">, Н. Б. </w:t>
      </w:r>
      <w:proofErr w:type="spellStart"/>
      <w:r w:rsidR="00210B70" w:rsidRPr="00742B77">
        <w:rPr>
          <w:b/>
          <w:sz w:val="28"/>
          <w:szCs w:val="28"/>
          <w:lang w:val="uk-UA"/>
        </w:rPr>
        <w:t>Шост</w:t>
      </w:r>
      <w:proofErr w:type="spellEnd"/>
      <w:r w:rsidR="00210B70" w:rsidRPr="00742B77">
        <w:rPr>
          <w:sz w:val="28"/>
          <w:szCs w:val="28"/>
          <w:lang w:val="uk-UA"/>
        </w:rPr>
        <w:t xml:space="preserve"> (видавництво «Навчальна книга – Богдан, м. Тернопіль); </w:t>
      </w:r>
      <w:r w:rsidR="008B36F4">
        <w:rPr>
          <w:b/>
          <w:sz w:val="28"/>
          <w:szCs w:val="28"/>
          <w:lang w:val="uk-UA"/>
        </w:rPr>
        <w:t xml:space="preserve">пріоритет </w:t>
      </w:r>
      <w:r w:rsidR="00210B70" w:rsidRPr="00742B77">
        <w:rPr>
          <w:b/>
          <w:sz w:val="28"/>
          <w:szCs w:val="28"/>
          <w:lang w:val="uk-UA"/>
        </w:rPr>
        <w:t xml:space="preserve">4 </w:t>
      </w:r>
      <w:r w:rsidR="00210B70" w:rsidRPr="00742B77">
        <w:rPr>
          <w:sz w:val="28"/>
          <w:szCs w:val="28"/>
          <w:lang w:val="uk-UA"/>
        </w:rPr>
        <w:t>підручник авторів</w:t>
      </w:r>
      <w:r w:rsidR="00210B70" w:rsidRPr="00742B77">
        <w:rPr>
          <w:b/>
          <w:sz w:val="28"/>
          <w:szCs w:val="28"/>
          <w:lang w:val="uk-UA"/>
        </w:rPr>
        <w:t xml:space="preserve"> І. О. </w:t>
      </w:r>
      <w:proofErr w:type="spellStart"/>
      <w:r w:rsidR="00210B70" w:rsidRPr="00742B77">
        <w:rPr>
          <w:b/>
          <w:sz w:val="28"/>
          <w:szCs w:val="28"/>
          <w:lang w:val="uk-UA"/>
        </w:rPr>
        <w:t>Большакової</w:t>
      </w:r>
      <w:proofErr w:type="spellEnd"/>
      <w:r w:rsidR="00210B70" w:rsidRPr="00742B77">
        <w:rPr>
          <w:b/>
          <w:sz w:val="28"/>
          <w:szCs w:val="28"/>
          <w:lang w:val="uk-UA"/>
        </w:rPr>
        <w:t xml:space="preserve">, М. С. </w:t>
      </w:r>
      <w:proofErr w:type="spellStart"/>
      <w:r w:rsidR="00210B70" w:rsidRPr="00742B77">
        <w:rPr>
          <w:b/>
          <w:sz w:val="28"/>
          <w:szCs w:val="28"/>
          <w:lang w:val="uk-UA"/>
        </w:rPr>
        <w:t>Пристінської</w:t>
      </w:r>
      <w:proofErr w:type="spellEnd"/>
      <w:r w:rsidR="00210B70" w:rsidRPr="00742B77">
        <w:rPr>
          <w:sz w:val="28"/>
          <w:szCs w:val="28"/>
          <w:lang w:val="uk-UA"/>
        </w:rPr>
        <w:t xml:space="preserve">(видавництво «Ранок», м. Харків); </w:t>
      </w:r>
      <w:r w:rsidR="00F9430A" w:rsidRPr="00F9430A">
        <w:rPr>
          <w:b/>
          <w:sz w:val="28"/>
          <w:szCs w:val="28"/>
          <w:lang w:val="uk-UA"/>
        </w:rPr>
        <w:t xml:space="preserve">пріоритет 5 </w:t>
      </w:r>
      <w:r w:rsidR="00210B70" w:rsidRPr="00F9430A">
        <w:rPr>
          <w:b/>
          <w:sz w:val="28"/>
          <w:szCs w:val="28"/>
          <w:lang w:val="uk-UA"/>
        </w:rPr>
        <w:t xml:space="preserve">підручник авторів І. </w:t>
      </w:r>
      <w:proofErr w:type="spellStart"/>
      <w:r w:rsidR="00210B70" w:rsidRPr="00F9430A">
        <w:rPr>
          <w:b/>
          <w:sz w:val="28"/>
          <w:szCs w:val="28"/>
          <w:lang w:val="uk-UA"/>
        </w:rPr>
        <w:t>Жаркова</w:t>
      </w:r>
      <w:proofErr w:type="spellEnd"/>
      <w:r w:rsidR="00210B70" w:rsidRPr="00F9430A">
        <w:rPr>
          <w:b/>
          <w:sz w:val="28"/>
          <w:szCs w:val="28"/>
          <w:lang w:val="uk-UA"/>
        </w:rPr>
        <w:t xml:space="preserve">, Л. Мечник, Л. </w:t>
      </w:r>
      <w:proofErr w:type="spellStart"/>
      <w:r w:rsidR="00210B70" w:rsidRPr="00F9430A">
        <w:rPr>
          <w:b/>
          <w:sz w:val="28"/>
          <w:szCs w:val="28"/>
          <w:lang w:val="uk-UA"/>
        </w:rPr>
        <w:t>Роговської</w:t>
      </w:r>
      <w:proofErr w:type="spellEnd"/>
      <w:r w:rsidR="00210B70" w:rsidRPr="00F9430A">
        <w:rPr>
          <w:b/>
          <w:sz w:val="28"/>
          <w:szCs w:val="28"/>
          <w:lang w:val="uk-UA"/>
        </w:rPr>
        <w:t>, Л. Пономарьова, О. Антонова</w:t>
      </w:r>
      <w:r w:rsidR="00210B70" w:rsidRPr="00742B77">
        <w:rPr>
          <w:sz w:val="28"/>
          <w:szCs w:val="28"/>
          <w:lang w:val="uk-UA"/>
        </w:rPr>
        <w:t>(видавництво «Підручники та посібники», м. Тернопіль).</w:t>
      </w:r>
    </w:p>
    <w:p w:rsidR="00742B77" w:rsidRPr="00EA3AAB" w:rsidRDefault="00210B70" w:rsidP="00CF404B">
      <w:pPr>
        <w:pStyle w:val="docdata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9430A">
        <w:rPr>
          <w:sz w:val="28"/>
          <w:szCs w:val="28"/>
          <w:lang w:val="uk-UA"/>
        </w:rPr>
        <w:t xml:space="preserve">4. </w:t>
      </w:r>
      <w:r w:rsidR="00742B77">
        <w:rPr>
          <w:color w:val="000000"/>
          <w:sz w:val="28"/>
          <w:szCs w:val="28"/>
          <w:lang w:val="uk-UA"/>
        </w:rPr>
        <w:t xml:space="preserve">Юрченко Л. В., </w:t>
      </w:r>
      <w:r w:rsidR="00742B77" w:rsidRPr="00E524B0">
        <w:rPr>
          <w:color w:val="000000"/>
          <w:sz w:val="28"/>
          <w:szCs w:val="28"/>
          <w:lang w:val="uk-UA"/>
        </w:rPr>
        <w:t>учитель початкових класів, запропонувала обра</w:t>
      </w:r>
      <w:r w:rsidR="00742B77">
        <w:rPr>
          <w:color w:val="000000"/>
          <w:sz w:val="28"/>
          <w:szCs w:val="28"/>
          <w:lang w:val="uk-UA"/>
        </w:rPr>
        <w:t>ти для замовлення для навчання д</w:t>
      </w:r>
      <w:r w:rsidR="00742B77" w:rsidRPr="00E524B0">
        <w:rPr>
          <w:color w:val="000000"/>
          <w:sz w:val="28"/>
          <w:szCs w:val="28"/>
          <w:lang w:val="uk-UA"/>
        </w:rPr>
        <w:t>ітей російської мови підручн</w:t>
      </w:r>
      <w:r w:rsidR="00742B77">
        <w:rPr>
          <w:color w:val="000000"/>
          <w:sz w:val="28"/>
          <w:szCs w:val="28"/>
          <w:lang w:val="uk-UA"/>
        </w:rPr>
        <w:t>ик для 2</w:t>
      </w:r>
      <w:r w:rsidR="00742B77" w:rsidRPr="00E524B0">
        <w:rPr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="00742B77" w:rsidRPr="00284689">
        <w:rPr>
          <w:b/>
          <w:color w:val="000000"/>
          <w:sz w:val="28"/>
          <w:szCs w:val="28"/>
          <w:lang w:val="uk-UA"/>
        </w:rPr>
        <w:t xml:space="preserve">«Російська мова» авторів </w:t>
      </w:r>
      <w:r w:rsidR="00F9430A">
        <w:rPr>
          <w:b/>
          <w:color w:val="000000"/>
          <w:sz w:val="28"/>
          <w:szCs w:val="28"/>
          <w:lang w:val="uk-UA"/>
        </w:rPr>
        <w:t xml:space="preserve">О. І. </w:t>
      </w:r>
      <w:proofErr w:type="spellStart"/>
      <w:r w:rsidR="00742B77" w:rsidRPr="00284689">
        <w:rPr>
          <w:b/>
          <w:color w:val="000000"/>
          <w:sz w:val="28"/>
          <w:szCs w:val="28"/>
          <w:lang w:val="uk-UA"/>
        </w:rPr>
        <w:t>Самонової</w:t>
      </w:r>
      <w:proofErr w:type="spellEnd"/>
      <w:r w:rsidR="00F9430A">
        <w:rPr>
          <w:b/>
          <w:color w:val="000000"/>
          <w:sz w:val="28"/>
          <w:szCs w:val="28"/>
          <w:lang w:val="uk-UA"/>
        </w:rPr>
        <w:t>, Ю. О.</w:t>
      </w:r>
      <w:r w:rsidR="00742B77" w:rsidRPr="00284689">
        <w:rPr>
          <w:b/>
          <w:color w:val="000000"/>
          <w:sz w:val="28"/>
          <w:szCs w:val="28"/>
          <w:lang w:val="uk-UA"/>
        </w:rPr>
        <w:t xml:space="preserve"> Горобець</w:t>
      </w:r>
      <w:r w:rsidR="00F9430A">
        <w:rPr>
          <w:b/>
          <w:color w:val="000000"/>
          <w:sz w:val="28"/>
          <w:szCs w:val="28"/>
          <w:lang w:val="uk-UA"/>
        </w:rPr>
        <w:t>.</w:t>
      </w:r>
      <w:r w:rsidR="00742B77">
        <w:rPr>
          <w:color w:val="000000"/>
          <w:sz w:val="28"/>
          <w:szCs w:val="28"/>
          <w:lang w:val="uk-UA"/>
        </w:rPr>
        <w:t xml:space="preserve">Виступаюча сказала, що підручник спрямований на розвиток комунікативних здібностей учнів, працюючи з ним, діти удосконалюватимуть мовленнєві навички, розвиватимуть вміння висловлювати власну думку. Також педагог зазначила, що в цьому підручнику значну увагу приділено ігровим завданням, що сприятимуть підвищенню зацікавленості учнів до навчання, розвитку уваги, логічного мислення. Як </w:t>
      </w:r>
      <w:r w:rsidR="00742B77" w:rsidRPr="007269F8">
        <w:rPr>
          <w:b/>
          <w:color w:val="000000"/>
          <w:sz w:val="28"/>
          <w:szCs w:val="28"/>
          <w:lang w:val="uk-UA"/>
        </w:rPr>
        <w:t>пріоритет № 2</w:t>
      </w:r>
      <w:r w:rsidR="00742B77">
        <w:rPr>
          <w:color w:val="000000"/>
          <w:sz w:val="28"/>
          <w:szCs w:val="28"/>
          <w:lang w:val="uk-UA"/>
        </w:rPr>
        <w:t xml:space="preserve"> серед запропонованих для вибору виступаюча назвала підручник авторів </w:t>
      </w:r>
      <w:r w:rsidR="00742B77" w:rsidRPr="007269F8">
        <w:rPr>
          <w:b/>
          <w:color w:val="000000"/>
          <w:sz w:val="28"/>
          <w:szCs w:val="28"/>
          <w:lang w:val="uk-UA"/>
        </w:rPr>
        <w:t xml:space="preserve">І. М. </w:t>
      </w:r>
      <w:proofErr w:type="spellStart"/>
      <w:r w:rsidR="00742B77" w:rsidRPr="007269F8">
        <w:rPr>
          <w:b/>
          <w:color w:val="000000"/>
          <w:sz w:val="28"/>
          <w:szCs w:val="28"/>
          <w:lang w:val="uk-UA"/>
        </w:rPr>
        <w:t>Лапшиної</w:t>
      </w:r>
      <w:proofErr w:type="spellEnd"/>
      <w:r w:rsidR="00742B77" w:rsidRPr="007269F8">
        <w:rPr>
          <w:b/>
          <w:color w:val="000000"/>
          <w:sz w:val="28"/>
          <w:szCs w:val="28"/>
          <w:lang w:val="uk-UA"/>
        </w:rPr>
        <w:t xml:space="preserve"> та Н. М. </w:t>
      </w:r>
      <w:proofErr w:type="spellStart"/>
      <w:r w:rsidR="00742B77" w:rsidRPr="007269F8">
        <w:rPr>
          <w:b/>
          <w:color w:val="000000"/>
          <w:sz w:val="28"/>
          <w:szCs w:val="28"/>
          <w:lang w:val="uk-UA"/>
        </w:rPr>
        <w:t>Зорьки</w:t>
      </w:r>
      <w:proofErr w:type="spellEnd"/>
      <w:r w:rsidR="00742B77" w:rsidRPr="007269F8">
        <w:rPr>
          <w:color w:val="000000"/>
          <w:sz w:val="28"/>
          <w:szCs w:val="28"/>
          <w:lang w:val="uk-UA"/>
        </w:rPr>
        <w:t>.</w:t>
      </w:r>
    </w:p>
    <w:p w:rsidR="00742B77" w:rsidRPr="006B15AC" w:rsidRDefault="00742B77" w:rsidP="00CF404B">
      <w:pPr>
        <w:tabs>
          <w:tab w:val="left" w:pos="1740"/>
          <w:tab w:val="left" w:pos="22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Кулакова А. М., учитель англійської мови, запропонувала обрати длязамовлення підручник для 2 класу закладів загальної середньої освіти 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«Англійська мова»  (з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аудіосупроводом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) (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QuickMinds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Автори: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Герберт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﻿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Пухта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ҐюнтерҐернґрос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Пітер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Льюіс-Джонс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HerbertPuchta</w:t>
      </w:r>
      <w:proofErr w:type="spellEnd"/>
      <w:r w:rsidRPr="006B15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15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GunterGerngross</w:t>
      </w:r>
      <w:proofErr w:type="spellEnd"/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PeterLewis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Jones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. Виступаюча зазначила, що за підручником цих авторів </w:t>
      </w:r>
      <w:r w:rsidRPr="006B15AC">
        <w:rPr>
          <w:rFonts w:ascii="Times New Roman" w:hAnsi="Times New Roman" w:cs="Times New Roman"/>
          <w:sz w:val="28"/>
          <w:szCs w:val="28"/>
        </w:rPr>
        <w:t xml:space="preserve">учні 1-х класів Вовчанського ліцею №2 працювали і у  2018/2019 н. р.. Матеріал підручника ґрунтується 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 на теорії множинних інтелектів; покликаний забезпечити розвиток цілісної особистості учня, сприяти розвитку соціальної компетентності та моральних цінностей дітей; вправи, представлені в підручнику, забезпечать залучення учнів до співпраці в парах та групах, команді, розвиток креативності на основі персональних 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якостей. </w:t>
      </w:r>
      <w:r w:rsidRPr="006B15AC">
        <w:rPr>
          <w:rFonts w:ascii="Times New Roman" w:hAnsi="Times New Roman" w:cs="Times New Roman"/>
          <w:sz w:val="28"/>
          <w:szCs w:val="28"/>
        </w:rPr>
        <w:t xml:space="preserve">Аналізуючи підручник, виступаюча розповіла, що він 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має зручну структуру, спеціальні секції в кінці підручника; багато розвиваючих, комунікативних  ігор на засвоєння та активізацію лексики, вправ на вивчення граматичних конструкцій в комунікативній техніці, </w:t>
      </w:r>
      <w:proofErr w:type="spellStart"/>
      <w:r w:rsidRPr="006B15AC">
        <w:rPr>
          <w:rFonts w:ascii="Times New Roman" w:hAnsi="Times New Roman" w:cs="Times New Roman"/>
          <w:color w:val="000000"/>
          <w:sz w:val="28"/>
          <w:szCs w:val="28"/>
        </w:rPr>
        <w:t>аудіозаписів</w:t>
      </w:r>
      <w:proofErr w:type="spellEnd"/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 (пісні, історії, </w:t>
      </w:r>
      <w:proofErr w:type="spellStart"/>
      <w:r w:rsidRPr="006B15AC">
        <w:rPr>
          <w:rFonts w:ascii="Times New Roman" w:hAnsi="Times New Roman" w:cs="Times New Roman"/>
          <w:color w:val="000000"/>
          <w:sz w:val="28"/>
          <w:szCs w:val="28"/>
        </w:rPr>
        <w:t>фонікси</w:t>
      </w:r>
      <w:proofErr w:type="spellEnd"/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, приклади діалогів); веселі, навчальні, з фізичним компонентом пісні; ілюстрації, що забезпечать розвиток соціального компоненту та моральних якостей; </w:t>
      </w:r>
      <w:proofErr w:type="spellStart"/>
      <w:r w:rsidRPr="006B15AC">
        <w:rPr>
          <w:rFonts w:ascii="Times New Roman" w:hAnsi="Times New Roman" w:cs="Times New Roman"/>
          <w:color w:val="000000"/>
          <w:sz w:val="28"/>
          <w:szCs w:val="28"/>
        </w:rPr>
        <w:t>фонікси</w:t>
      </w:r>
      <w:proofErr w:type="spellEnd"/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, які сприятимуть розвитку вимови, формуванню вмінь розпізнавати графічні одиниці відповідно до графічних виражень. Як </w:t>
      </w:r>
      <w:r w:rsidR="008B36F4">
        <w:rPr>
          <w:rFonts w:ascii="Times New Roman" w:hAnsi="Times New Roman" w:cs="Times New Roman"/>
          <w:b/>
          <w:color w:val="000000"/>
          <w:sz w:val="28"/>
          <w:szCs w:val="28"/>
        </w:rPr>
        <w:t>пріоритет</w:t>
      </w:r>
      <w:r w:rsidRPr="006B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6B15AC">
        <w:rPr>
          <w:rFonts w:ascii="Times New Roman" w:hAnsi="Times New Roman" w:cs="Times New Roman"/>
          <w:color w:val="000000"/>
          <w:sz w:val="28"/>
          <w:szCs w:val="28"/>
        </w:rPr>
        <w:t xml:space="preserve"> Кулакова А. М. назвала підручник </w:t>
      </w:r>
      <w:r w:rsidRPr="006B15AC">
        <w:rPr>
          <w:rFonts w:ascii="Times New Roman" w:hAnsi="Times New Roman" w:cs="Times New Roman"/>
          <w:b/>
          <w:sz w:val="28"/>
          <w:szCs w:val="28"/>
          <w:lang w:val="en-US"/>
        </w:rPr>
        <w:t>SmartJunior</w:t>
      </w:r>
      <w:r w:rsidRPr="006B15AC">
        <w:rPr>
          <w:rFonts w:ascii="Times New Roman" w:hAnsi="Times New Roman" w:cs="Times New Roman"/>
          <w:b/>
          <w:sz w:val="28"/>
          <w:szCs w:val="28"/>
        </w:rPr>
        <w:t xml:space="preserve">(автор </w:t>
      </w:r>
      <w:proofErr w:type="spellStart"/>
      <w:r w:rsidRPr="006B15AC">
        <w:rPr>
          <w:rFonts w:ascii="Times New Roman" w:hAnsi="Times New Roman" w:cs="Times New Roman"/>
          <w:b/>
          <w:sz w:val="28"/>
          <w:szCs w:val="28"/>
        </w:rPr>
        <w:t>Мітчел</w:t>
      </w:r>
      <w:proofErr w:type="spellEnd"/>
      <w:r w:rsidRPr="006B15AC">
        <w:rPr>
          <w:rFonts w:ascii="Times New Roman" w:hAnsi="Times New Roman" w:cs="Times New Roman"/>
          <w:b/>
          <w:sz w:val="28"/>
          <w:szCs w:val="28"/>
        </w:rPr>
        <w:t>)</w:t>
      </w:r>
      <w:r w:rsidRPr="006B15AC">
        <w:rPr>
          <w:rFonts w:ascii="Times New Roman" w:hAnsi="Times New Roman" w:cs="Times New Roman"/>
          <w:sz w:val="28"/>
          <w:szCs w:val="28"/>
        </w:rPr>
        <w:t xml:space="preserve">. Це сучасний підручник , який є не ідеальним курсом , але може зацікавити учнів. Матеріал підручника ділиться на модулі, які у свою чергу складаються з </w:t>
      </w:r>
      <w:proofErr w:type="spellStart"/>
      <w:r w:rsidRPr="006B15AC">
        <w:rPr>
          <w:rFonts w:ascii="Times New Roman" w:hAnsi="Times New Roman" w:cs="Times New Roman"/>
          <w:sz w:val="28"/>
          <w:szCs w:val="28"/>
        </w:rPr>
        <w:t>юнітів</w:t>
      </w:r>
      <w:proofErr w:type="spellEnd"/>
      <w:r w:rsidRPr="006B15AC">
        <w:rPr>
          <w:rFonts w:ascii="Times New Roman" w:hAnsi="Times New Roman" w:cs="Times New Roman"/>
          <w:sz w:val="28"/>
          <w:szCs w:val="28"/>
        </w:rPr>
        <w:t xml:space="preserve">. Наприкінці модулів містяться секції для повторення матеріалу, проекти або історії для читання, а також уроки, які знайомлять з культурою інших країн. Кожен модуль пропонує ряд цікавих завдань для розвитку мовленнєвих навичок, пісні та історії. Спеціально розроблені для України сторінки, де учні знайомляться з традиціями та способами життя, як в Україні так і в Британії. </w:t>
      </w:r>
      <w:r w:rsidR="008B36F4">
        <w:rPr>
          <w:rFonts w:ascii="Times New Roman" w:hAnsi="Times New Roman" w:cs="Times New Roman"/>
          <w:b/>
          <w:sz w:val="28"/>
          <w:szCs w:val="28"/>
        </w:rPr>
        <w:t>Пріоритет</w:t>
      </w:r>
      <w:r w:rsidRPr="006B15A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B15AC">
        <w:rPr>
          <w:rFonts w:ascii="Times New Roman" w:hAnsi="Times New Roman" w:cs="Times New Roman"/>
          <w:sz w:val="28"/>
          <w:szCs w:val="28"/>
        </w:rPr>
        <w:t xml:space="preserve"> – підручник </w:t>
      </w:r>
      <w:r w:rsidRPr="006B15AC">
        <w:rPr>
          <w:rFonts w:ascii="Times New Roman" w:hAnsi="Times New Roman" w:cs="Times New Roman"/>
          <w:b/>
          <w:sz w:val="28"/>
          <w:szCs w:val="28"/>
          <w:lang w:val="en-US"/>
        </w:rPr>
        <w:t>Englishwithsmilingform</w:t>
      </w:r>
      <w:r w:rsidRPr="006B15AC">
        <w:rPr>
          <w:rFonts w:ascii="Times New Roman" w:hAnsi="Times New Roman" w:cs="Times New Roman"/>
          <w:b/>
          <w:sz w:val="28"/>
          <w:szCs w:val="28"/>
        </w:rPr>
        <w:t xml:space="preserve"> (автор О. </w:t>
      </w:r>
      <w:proofErr w:type="spellStart"/>
      <w:r w:rsidRPr="006B15AC">
        <w:rPr>
          <w:rFonts w:ascii="Times New Roman" w:hAnsi="Times New Roman" w:cs="Times New Roman"/>
          <w:b/>
          <w:sz w:val="28"/>
          <w:szCs w:val="28"/>
        </w:rPr>
        <w:t>Карп’юк</w:t>
      </w:r>
      <w:proofErr w:type="spellEnd"/>
      <w:r w:rsidRPr="006B15AC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Pr="006B15AC">
        <w:rPr>
          <w:rFonts w:ascii="Times New Roman" w:hAnsi="Times New Roman" w:cs="Times New Roman"/>
          <w:sz w:val="28"/>
          <w:szCs w:val="28"/>
        </w:rPr>
        <w:t xml:space="preserve">У підручнику представленоінноваційні підходи та перевірену комунікативно-ігрову методику: це інноваційні пісні і </w:t>
      </w:r>
      <w:proofErr w:type="spellStart"/>
      <w:r w:rsidRPr="006B15AC">
        <w:rPr>
          <w:rFonts w:ascii="Times New Roman" w:hAnsi="Times New Roman" w:cs="Times New Roman"/>
          <w:sz w:val="28"/>
          <w:szCs w:val="28"/>
        </w:rPr>
        <w:t>чанти</w:t>
      </w:r>
      <w:proofErr w:type="spellEnd"/>
      <w:r w:rsidRPr="006B15AC">
        <w:rPr>
          <w:rFonts w:ascii="Times New Roman" w:hAnsi="Times New Roman" w:cs="Times New Roman"/>
          <w:sz w:val="28"/>
          <w:szCs w:val="28"/>
        </w:rPr>
        <w:t xml:space="preserve">, цікаві історії, веселі комікси, комунікативні ігри, драматизація,  міні проекти, які передбачають реальну комунікацію в класі. </w:t>
      </w:r>
      <w:r w:rsidR="008B36F4">
        <w:rPr>
          <w:rFonts w:ascii="Times New Roman" w:hAnsi="Times New Roman" w:cs="Times New Roman"/>
          <w:b/>
          <w:sz w:val="28"/>
          <w:szCs w:val="28"/>
        </w:rPr>
        <w:t>Пріоритет</w:t>
      </w:r>
      <w:r w:rsidRPr="006B15AC">
        <w:rPr>
          <w:rFonts w:ascii="Times New Roman" w:hAnsi="Times New Roman" w:cs="Times New Roman"/>
          <w:b/>
          <w:sz w:val="28"/>
          <w:szCs w:val="28"/>
        </w:rPr>
        <w:t xml:space="preserve"> 4 – «Англійська мова </w:t>
      </w:r>
      <w:r w:rsidRPr="006B15A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6B15AC">
        <w:rPr>
          <w:rFonts w:ascii="Times New Roman" w:hAnsi="Times New Roman" w:cs="Times New Roman"/>
          <w:b/>
          <w:sz w:val="28"/>
          <w:szCs w:val="28"/>
        </w:rPr>
        <w:t xml:space="preserve">» (автор Т. Б. </w:t>
      </w:r>
      <w:proofErr w:type="spellStart"/>
      <w:r w:rsidRPr="006B15AC">
        <w:rPr>
          <w:rFonts w:ascii="Times New Roman" w:hAnsi="Times New Roman" w:cs="Times New Roman"/>
          <w:b/>
          <w:sz w:val="28"/>
          <w:szCs w:val="28"/>
        </w:rPr>
        <w:t>Будна</w:t>
      </w:r>
      <w:proofErr w:type="spellEnd"/>
      <w:r w:rsidRPr="006B15AC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Pr="006B15AC">
        <w:rPr>
          <w:rFonts w:ascii="Times New Roman" w:hAnsi="Times New Roman" w:cs="Times New Roman"/>
          <w:sz w:val="28"/>
          <w:szCs w:val="28"/>
        </w:rPr>
        <w:t>Герої підручника запрошують  учнів у пізнавальну та чарівну подорож англійських літер, слів , віршів, оповідань, пісень та казок .</w:t>
      </w:r>
    </w:p>
    <w:p w:rsidR="0086099B" w:rsidRPr="00742B77" w:rsidRDefault="00742B77" w:rsidP="00CF404B">
      <w:pPr>
        <w:pStyle w:val="docdata"/>
        <w:spacing w:before="0" w:beforeAutospacing="0" w:after="16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A13D2" w:rsidRPr="00CA13D2">
        <w:rPr>
          <w:sz w:val="28"/>
          <w:szCs w:val="28"/>
          <w:lang w:val="uk-UA"/>
        </w:rPr>
        <w:t xml:space="preserve">Варцаба Л. В., учитель музичного мистецтва, запропонувала обрати як </w:t>
      </w:r>
      <w:r w:rsidR="008B36F4">
        <w:rPr>
          <w:b/>
          <w:sz w:val="28"/>
          <w:szCs w:val="28"/>
          <w:lang w:val="uk-UA"/>
        </w:rPr>
        <w:t xml:space="preserve">пріоритет </w:t>
      </w:r>
      <w:r w:rsidR="00CA13D2" w:rsidRPr="007269F8">
        <w:rPr>
          <w:b/>
          <w:sz w:val="28"/>
          <w:szCs w:val="28"/>
          <w:lang w:val="uk-UA"/>
        </w:rPr>
        <w:t xml:space="preserve"> 1</w:t>
      </w:r>
      <w:r w:rsidR="00CA13D2" w:rsidRPr="00CA13D2">
        <w:rPr>
          <w:sz w:val="28"/>
          <w:szCs w:val="28"/>
          <w:lang w:val="uk-UA"/>
        </w:rPr>
        <w:t xml:space="preserve"> підручник«</w:t>
      </w:r>
      <w:proofErr w:type="spellStart"/>
      <w:r w:rsidR="00CA13D2">
        <w:rPr>
          <w:color w:val="000000"/>
          <w:sz w:val="28"/>
          <w:szCs w:val="28"/>
        </w:rPr>
        <w:t>Мистецтво</w:t>
      </w:r>
      <w:proofErr w:type="spellEnd"/>
      <w:r w:rsidR="00CA13D2">
        <w:rPr>
          <w:color w:val="000000"/>
          <w:sz w:val="28"/>
          <w:szCs w:val="28"/>
          <w:lang w:val="uk-UA"/>
        </w:rPr>
        <w:t>.</w:t>
      </w:r>
      <w:r w:rsidR="00CA13D2">
        <w:rPr>
          <w:color w:val="000000"/>
          <w:sz w:val="28"/>
          <w:szCs w:val="28"/>
        </w:rPr>
        <w:t xml:space="preserve"> 2 </w:t>
      </w:r>
      <w:proofErr w:type="spellStart"/>
      <w:r w:rsidR="00CA13D2">
        <w:rPr>
          <w:color w:val="000000"/>
          <w:sz w:val="28"/>
          <w:szCs w:val="28"/>
        </w:rPr>
        <w:t>клас</w:t>
      </w:r>
      <w:proofErr w:type="spellEnd"/>
      <w:r w:rsidR="00CA13D2">
        <w:rPr>
          <w:color w:val="000000"/>
          <w:sz w:val="28"/>
          <w:szCs w:val="28"/>
          <w:lang w:val="uk-UA"/>
        </w:rPr>
        <w:t>»(</w:t>
      </w:r>
      <w:proofErr w:type="spellStart"/>
      <w:r w:rsidR="00CA13D2">
        <w:rPr>
          <w:color w:val="000000"/>
          <w:sz w:val="28"/>
          <w:szCs w:val="28"/>
        </w:rPr>
        <w:t>Інтегрований</w:t>
      </w:r>
      <w:proofErr w:type="spellEnd"/>
      <w:r w:rsidR="00CA13D2">
        <w:rPr>
          <w:color w:val="000000"/>
          <w:sz w:val="28"/>
          <w:szCs w:val="28"/>
        </w:rPr>
        <w:t xml:space="preserve"> курс</w:t>
      </w:r>
      <w:proofErr w:type="gramStart"/>
      <w:r w:rsidR="00CA13D2">
        <w:rPr>
          <w:color w:val="000000"/>
          <w:sz w:val="28"/>
          <w:szCs w:val="28"/>
          <w:lang w:val="uk-UA"/>
        </w:rPr>
        <w:t>)а</w:t>
      </w:r>
      <w:proofErr w:type="gramEnd"/>
      <w:r w:rsidR="00CA13D2">
        <w:rPr>
          <w:color w:val="000000"/>
          <w:sz w:val="28"/>
          <w:szCs w:val="28"/>
          <w:lang w:val="uk-UA"/>
        </w:rPr>
        <w:t xml:space="preserve">вторів </w:t>
      </w:r>
      <w:r w:rsidR="00CA13D2">
        <w:rPr>
          <w:b/>
          <w:color w:val="000000"/>
          <w:sz w:val="28"/>
          <w:szCs w:val="28"/>
          <w:lang w:val="uk-UA"/>
        </w:rPr>
        <w:t xml:space="preserve">О. </w:t>
      </w:r>
      <w:proofErr w:type="spellStart"/>
      <w:r w:rsidR="00CA13D2">
        <w:rPr>
          <w:b/>
          <w:color w:val="000000"/>
          <w:sz w:val="28"/>
          <w:szCs w:val="28"/>
          <w:lang w:val="uk-UA"/>
        </w:rPr>
        <w:t>Калініченко</w:t>
      </w:r>
      <w:proofErr w:type="spellEnd"/>
      <w:r w:rsidR="00CA13D2">
        <w:rPr>
          <w:b/>
          <w:color w:val="000000"/>
          <w:sz w:val="28"/>
          <w:szCs w:val="28"/>
          <w:lang w:val="uk-UA"/>
        </w:rPr>
        <w:t xml:space="preserve"> та </w:t>
      </w:r>
      <w:r w:rsidR="00CA13D2" w:rsidRPr="00CA13D2">
        <w:rPr>
          <w:b/>
          <w:color w:val="000000"/>
          <w:sz w:val="28"/>
          <w:szCs w:val="28"/>
          <w:lang w:val="uk-UA"/>
        </w:rPr>
        <w:t>Л.</w:t>
      </w:r>
      <w:r w:rsidR="00CA13D2" w:rsidRPr="00CA13D2">
        <w:rPr>
          <w:b/>
          <w:color w:val="000000"/>
          <w:sz w:val="28"/>
          <w:szCs w:val="28"/>
        </w:rPr>
        <w:t> </w:t>
      </w:r>
      <w:proofErr w:type="spellStart"/>
      <w:r w:rsidR="00CA13D2" w:rsidRPr="00CA13D2">
        <w:rPr>
          <w:b/>
          <w:color w:val="000000"/>
          <w:sz w:val="28"/>
          <w:szCs w:val="28"/>
          <w:lang w:val="uk-UA"/>
        </w:rPr>
        <w:t>Арістов</w:t>
      </w:r>
      <w:r w:rsidR="00CA13D2">
        <w:rPr>
          <w:b/>
          <w:color w:val="000000"/>
          <w:sz w:val="28"/>
          <w:szCs w:val="28"/>
          <w:lang w:val="uk-UA"/>
        </w:rPr>
        <w:t>ої</w:t>
      </w:r>
      <w:proofErr w:type="spellEnd"/>
      <w:r w:rsidR="00CA13D2">
        <w:rPr>
          <w:color w:val="000000"/>
          <w:sz w:val="28"/>
          <w:szCs w:val="28"/>
          <w:lang w:val="uk-UA"/>
        </w:rPr>
        <w:t xml:space="preserve">, зазначивши, що у цьому </w:t>
      </w:r>
      <w:r w:rsidR="00CA13D2" w:rsidRPr="00CA13D2">
        <w:rPr>
          <w:color w:val="000000"/>
          <w:sz w:val="28"/>
          <w:szCs w:val="28"/>
          <w:lang w:val="uk-UA"/>
        </w:rPr>
        <w:t>підручнику знайшли відображення всі елементи змісту освіти і види діяльності учнів на уроках</w:t>
      </w:r>
      <w:r w:rsidR="00CA13D2">
        <w:rPr>
          <w:color w:val="000000"/>
          <w:sz w:val="28"/>
          <w:szCs w:val="28"/>
          <w:lang w:val="uk-UA"/>
        </w:rPr>
        <w:t xml:space="preserve">. Підручник містить цікаві рубрики: </w:t>
      </w:r>
      <w:r w:rsidR="00CA13D2" w:rsidRPr="00CA13D2">
        <w:rPr>
          <w:color w:val="000000"/>
          <w:sz w:val="28"/>
          <w:szCs w:val="28"/>
          <w:lang w:val="uk-UA"/>
        </w:rPr>
        <w:t xml:space="preserve">слухаємо музику, співаємо, музикуємо, дивимося фільм, творимо разом,міркуємо, відповідаємо. </w:t>
      </w:r>
      <w:r w:rsidR="00CA13D2" w:rsidRPr="00C5696D">
        <w:rPr>
          <w:color w:val="000000"/>
          <w:sz w:val="28"/>
          <w:szCs w:val="28"/>
          <w:lang w:val="uk-UA"/>
        </w:rPr>
        <w:t xml:space="preserve">Порівняння </w:t>
      </w:r>
      <w:r w:rsidR="00CA13D2" w:rsidRPr="00C5696D">
        <w:rPr>
          <w:color w:val="000000"/>
          <w:sz w:val="28"/>
          <w:szCs w:val="28"/>
          <w:lang w:val="uk-UA"/>
        </w:rPr>
        <w:lastRenderedPageBreak/>
        <w:t>музичних шедеврів зі спорідненими змістами творів живопису посилює тематичну інтеграцію.</w:t>
      </w:r>
      <w:r w:rsidR="00CA13D2" w:rsidRPr="00CA13D2">
        <w:rPr>
          <w:color w:val="000000"/>
          <w:sz w:val="28"/>
          <w:szCs w:val="28"/>
          <w:lang w:val="uk-UA"/>
        </w:rPr>
        <w:t>Підручник наповнений українознавчим музичним матеріалом- пісенний матеріал підручника презентують українські народні пісні, пісні українських композиторів класиків, пісні сучасних українських композиторів. Учням пропонуються різноманітні,</w:t>
      </w:r>
      <w:r w:rsidR="00CA13D2">
        <w:rPr>
          <w:color w:val="000000"/>
          <w:sz w:val="28"/>
          <w:szCs w:val="28"/>
          <w:lang w:val="uk-UA"/>
        </w:rPr>
        <w:t xml:space="preserve"> доступні завдання</w:t>
      </w:r>
      <w:r w:rsidR="00CA13D2" w:rsidRPr="00CA13D2">
        <w:rPr>
          <w:color w:val="000000"/>
          <w:sz w:val="28"/>
          <w:szCs w:val="28"/>
          <w:lang w:val="uk-UA"/>
        </w:rPr>
        <w:t>,тісно пов’язані з їхніми інтересами, життєвим досві</w:t>
      </w:r>
      <w:r w:rsidR="00CA13D2">
        <w:rPr>
          <w:color w:val="000000"/>
          <w:sz w:val="28"/>
          <w:szCs w:val="28"/>
          <w:lang w:val="uk-UA"/>
        </w:rPr>
        <w:t>дом другокласників</w:t>
      </w:r>
      <w:r w:rsidR="00CA13D2" w:rsidRPr="00CA13D2">
        <w:rPr>
          <w:color w:val="000000"/>
          <w:sz w:val="28"/>
          <w:szCs w:val="28"/>
          <w:lang w:val="uk-UA"/>
        </w:rPr>
        <w:t>.Завдання напр</w:t>
      </w:r>
      <w:r w:rsidR="00CA13D2">
        <w:rPr>
          <w:color w:val="000000"/>
          <w:sz w:val="28"/>
          <w:szCs w:val="28"/>
          <w:lang w:val="uk-UA"/>
        </w:rPr>
        <w:t>авлені на розвиток креативності</w:t>
      </w:r>
      <w:r w:rsidR="00CA13D2" w:rsidRPr="00CA13D2">
        <w:rPr>
          <w:color w:val="000000"/>
          <w:sz w:val="28"/>
          <w:szCs w:val="28"/>
          <w:lang w:val="uk-UA"/>
        </w:rPr>
        <w:t>,</w:t>
      </w:r>
      <w:r w:rsidR="00CA13D2">
        <w:rPr>
          <w:color w:val="000000"/>
          <w:sz w:val="28"/>
          <w:szCs w:val="28"/>
          <w:lang w:val="uk-UA"/>
        </w:rPr>
        <w:t xml:space="preserve"> критичного мислення</w:t>
      </w:r>
      <w:r w:rsidR="00CA13D2" w:rsidRPr="00CA13D2">
        <w:rPr>
          <w:color w:val="000000"/>
          <w:sz w:val="28"/>
          <w:szCs w:val="28"/>
          <w:lang w:val="uk-UA"/>
        </w:rPr>
        <w:t xml:space="preserve">.Практичні завдання творчі і </w:t>
      </w:r>
      <w:r w:rsidR="00CA13D2">
        <w:rPr>
          <w:color w:val="000000"/>
          <w:sz w:val="28"/>
          <w:szCs w:val="28"/>
          <w:lang w:val="uk-UA"/>
        </w:rPr>
        <w:t xml:space="preserve">зацікавлять </w:t>
      </w:r>
      <w:r w:rsidR="00CA13D2" w:rsidRPr="00CA13D2">
        <w:rPr>
          <w:color w:val="000000"/>
          <w:sz w:val="28"/>
          <w:szCs w:val="28"/>
          <w:lang w:val="uk-UA"/>
        </w:rPr>
        <w:t>школярів.</w:t>
      </w:r>
      <w:r w:rsidR="00CA13D2">
        <w:rPr>
          <w:color w:val="000000"/>
          <w:sz w:val="28"/>
          <w:szCs w:val="28"/>
          <w:lang w:val="uk-UA"/>
        </w:rPr>
        <w:t xml:space="preserve"> Наступні пріоритети виступаюча визначила так: </w:t>
      </w:r>
      <w:r w:rsidR="008B36F4">
        <w:rPr>
          <w:b/>
          <w:color w:val="000000"/>
          <w:sz w:val="28"/>
          <w:szCs w:val="28"/>
          <w:lang w:val="uk-UA"/>
        </w:rPr>
        <w:t xml:space="preserve">пріоритет </w:t>
      </w:r>
      <w:r w:rsidR="00CA13D2" w:rsidRPr="007269F8">
        <w:rPr>
          <w:b/>
          <w:color w:val="000000"/>
          <w:sz w:val="28"/>
          <w:szCs w:val="28"/>
          <w:lang w:val="uk-UA"/>
        </w:rPr>
        <w:t>2</w:t>
      </w:r>
      <w:r w:rsidR="00CA13D2">
        <w:rPr>
          <w:color w:val="000000"/>
          <w:sz w:val="28"/>
          <w:szCs w:val="28"/>
          <w:lang w:val="uk-UA"/>
        </w:rPr>
        <w:t xml:space="preserve"> підручник</w:t>
      </w:r>
      <w:r w:rsidR="00644C4C" w:rsidRPr="00644C4C">
        <w:rPr>
          <w:b/>
          <w:color w:val="000000"/>
          <w:sz w:val="28"/>
          <w:szCs w:val="28"/>
          <w:lang w:val="uk-UA"/>
        </w:rPr>
        <w:t>Я. М. Масол, О. В. Гайдамаки;</w:t>
      </w:r>
      <w:r w:rsidR="008B36F4">
        <w:rPr>
          <w:b/>
          <w:color w:val="000000"/>
          <w:sz w:val="28"/>
          <w:szCs w:val="28"/>
          <w:lang w:val="uk-UA"/>
        </w:rPr>
        <w:t xml:space="preserve">пріоритет </w:t>
      </w:r>
      <w:r w:rsidR="00CA13D2" w:rsidRPr="007269F8">
        <w:rPr>
          <w:b/>
          <w:color w:val="000000"/>
          <w:sz w:val="28"/>
          <w:szCs w:val="28"/>
          <w:lang w:val="uk-UA"/>
        </w:rPr>
        <w:t xml:space="preserve"> 3</w:t>
      </w:r>
      <w:r w:rsidR="00CA13D2">
        <w:rPr>
          <w:color w:val="000000"/>
          <w:sz w:val="28"/>
          <w:szCs w:val="28"/>
          <w:lang w:val="uk-UA"/>
        </w:rPr>
        <w:t xml:space="preserve"> підручник </w:t>
      </w:r>
      <w:r w:rsidR="00644C4C" w:rsidRPr="007269F8">
        <w:rPr>
          <w:b/>
          <w:color w:val="000000"/>
          <w:sz w:val="28"/>
          <w:szCs w:val="28"/>
          <w:lang w:val="uk-UA"/>
        </w:rPr>
        <w:t>Л.</w:t>
      </w:r>
      <w:r w:rsidR="00644C4C" w:rsidRPr="00644C4C">
        <w:rPr>
          <w:b/>
          <w:color w:val="000000"/>
          <w:sz w:val="28"/>
          <w:szCs w:val="28"/>
          <w:lang w:val="uk-UA"/>
        </w:rPr>
        <w:t>Г.</w:t>
      </w:r>
      <w:proofErr w:type="spellStart"/>
      <w:r w:rsidR="00644C4C" w:rsidRPr="007269F8">
        <w:rPr>
          <w:b/>
          <w:color w:val="000000"/>
          <w:sz w:val="28"/>
          <w:szCs w:val="28"/>
          <w:lang w:val="uk-UA"/>
        </w:rPr>
        <w:t>Кондратової</w:t>
      </w:r>
      <w:proofErr w:type="spellEnd"/>
      <w:r w:rsidR="00CA13D2">
        <w:rPr>
          <w:color w:val="000000"/>
          <w:sz w:val="28"/>
          <w:szCs w:val="28"/>
          <w:lang w:val="uk-UA"/>
        </w:rPr>
        <w:t xml:space="preserve">; </w:t>
      </w:r>
      <w:r w:rsidR="008B36F4">
        <w:rPr>
          <w:b/>
          <w:color w:val="000000"/>
          <w:sz w:val="28"/>
          <w:szCs w:val="28"/>
          <w:lang w:val="uk-UA"/>
        </w:rPr>
        <w:t xml:space="preserve">пріоритет </w:t>
      </w:r>
      <w:r w:rsidR="00CA13D2" w:rsidRPr="007269F8">
        <w:rPr>
          <w:b/>
          <w:color w:val="000000"/>
          <w:sz w:val="28"/>
          <w:szCs w:val="28"/>
          <w:lang w:val="uk-UA"/>
        </w:rPr>
        <w:t xml:space="preserve"> 4</w:t>
      </w:r>
      <w:r w:rsidR="00CA13D2">
        <w:rPr>
          <w:color w:val="000000"/>
          <w:sz w:val="28"/>
          <w:szCs w:val="28"/>
          <w:lang w:val="uk-UA"/>
        </w:rPr>
        <w:t xml:space="preserve"> підручник </w:t>
      </w:r>
      <w:r w:rsidR="00644C4C" w:rsidRPr="007269F8">
        <w:rPr>
          <w:b/>
          <w:color w:val="000000"/>
          <w:sz w:val="28"/>
          <w:szCs w:val="28"/>
          <w:lang w:val="uk-UA"/>
        </w:rPr>
        <w:t>О.</w:t>
      </w:r>
      <w:r w:rsidR="00644C4C">
        <w:rPr>
          <w:b/>
          <w:color w:val="000000"/>
          <w:sz w:val="28"/>
          <w:szCs w:val="28"/>
          <w:lang w:val="uk-UA"/>
        </w:rPr>
        <w:t xml:space="preserve"> В.</w:t>
      </w:r>
      <w:r w:rsidR="00644C4C" w:rsidRPr="007269F8">
        <w:rPr>
          <w:b/>
          <w:color w:val="000000"/>
          <w:sz w:val="28"/>
          <w:szCs w:val="28"/>
          <w:lang w:val="uk-UA"/>
        </w:rPr>
        <w:t xml:space="preserve"> Лобової</w:t>
      </w:r>
      <w:r w:rsidR="007269F8" w:rsidRPr="007269F8">
        <w:rPr>
          <w:b/>
          <w:color w:val="000000"/>
          <w:sz w:val="28"/>
          <w:szCs w:val="28"/>
          <w:lang w:val="uk-UA"/>
        </w:rPr>
        <w:t>В.</w:t>
      </w:r>
      <w:r w:rsidR="00644C4C">
        <w:rPr>
          <w:b/>
          <w:color w:val="000000"/>
          <w:sz w:val="28"/>
          <w:szCs w:val="28"/>
          <w:lang w:val="uk-UA"/>
        </w:rPr>
        <w:t>;</w:t>
      </w:r>
      <w:r w:rsidR="008B36F4">
        <w:rPr>
          <w:b/>
          <w:color w:val="000000"/>
          <w:sz w:val="28"/>
          <w:szCs w:val="28"/>
          <w:lang w:val="uk-UA"/>
        </w:rPr>
        <w:t xml:space="preserve">пріоритет </w:t>
      </w:r>
      <w:r w:rsidR="00644C4C" w:rsidRPr="007269F8">
        <w:rPr>
          <w:b/>
          <w:color w:val="000000"/>
          <w:sz w:val="28"/>
          <w:szCs w:val="28"/>
          <w:lang w:val="uk-UA"/>
        </w:rPr>
        <w:t xml:space="preserve"> 5</w:t>
      </w:r>
      <w:r w:rsidR="00644C4C">
        <w:rPr>
          <w:color w:val="000000"/>
          <w:sz w:val="28"/>
          <w:szCs w:val="28"/>
          <w:lang w:val="uk-UA"/>
        </w:rPr>
        <w:t xml:space="preserve"> підручник </w:t>
      </w:r>
      <w:r w:rsidR="00564767" w:rsidRPr="00564767">
        <w:rPr>
          <w:b/>
          <w:color w:val="000000"/>
          <w:sz w:val="28"/>
          <w:szCs w:val="28"/>
          <w:lang w:val="uk-UA"/>
        </w:rPr>
        <w:t xml:space="preserve">В. М. </w:t>
      </w:r>
      <w:r w:rsidR="007269F8" w:rsidRPr="007269F8">
        <w:rPr>
          <w:b/>
          <w:color w:val="000000"/>
          <w:sz w:val="28"/>
          <w:szCs w:val="28"/>
          <w:lang w:val="uk-UA"/>
        </w:rPr>
        <w:t xml:space="preserve">Островського та Г. </w:t>
      </w:r>
      <w:r w:rsidR="00564767">
        <w:rPr>
          <w:b/>
          <w:color w:val="000000"/>
          <w:sz w:val="28"/>
          <w:szCs w:val="28"/>
          <w:lang w:val="uk-UA"/>
        </w:rPr>
        <w:t xml:space="preserve">П. </w:t>
      </w:r>
      <w:proofErr w:type="spellStart"/>
      <w:r w:rsidR="007269F8" w:rsidRPr="007269F8">
        <w:rPr>
          <w:b/>
          <w:color w:val="000000"/>
          <w:sz w:val="28"/>
          <w:szCs w:val="28"/>
          <w:lang w:val="uk-UA"/>
        </w:rPr>
        <w:t>Федун</w:t>
      </w:r>
      <w:proofErr w:type="spellEnd"/>
      <w:r w:rsidR="00644C4C">
        <w:rPr>
          <w:color w:val="000000"/>
          <w:sz w:val="28"/>
          <w:szCs w:val="28"/>
          <w:lang w:val="uk-UA"/>
        </w:rPr>
        <w:t>.</w:t>
      </w:r>
    </w:p>
    <w:p w:rsidR="00285107" w:rsidRPr="00E524B0" w:rsidRDefault="00A12B71" w:rsidP="00E524B0">
      <w:pPr>
        <w:tabs>
          <w:tab w:val="left" w:pos="709"/>
          <w:tab w:val="left" w:pos="3525"/>
        </w:tabs>
        <w:suppressAutoHyphens/>
        <w:spacing w:line="360" w:lineRule="auto"/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УХВАЛ</w:t>
      </w:r>
      <w:r w:rsidR="003C07DA" w:rsidRPr="00E524B0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И</w:t>
      </w:r>
      <w:r w:rsidR="00285107" w:rsidRPr="00E524B0">
        <w:rPr>
          <w:rFonts w:ascii="Times New Roman" w:eastAsia="Lucida Sans Unicode" w:hAnsi="Times New Roman" w:cs="Times New Roman"/>
          <w:color w:val="00000A"/>
          <w:position w:val="13"/>
          <w:sz w:val="28"/>
          <w:szCs w:val="28"/>
        </w:rPr>
        <w:t>ЛИ:</w:t>
      </w:r>
    </w:p>
    <w:p w:rsidR="004A5B9D" w:rsidRPr="00E524B0" w:rsidRDefault="007269F8" w:rsidP="00765A86">
      <w:pPr>
        <w:pStyle w:val="a3"/>
        <w:numPr>
          <w:ilvl w:val="0"/>
          <w:numId w:val="39"/>
        </w:numPr>
        <w:tabs>
          <w:tab w:val="left" w:pos="709"/>
          <w:tab w:val="left" w:pos="352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Зробити вибір </w:t>
      </w:r>
      <w:r w:rsidR="00765A86">
        <w:rPr>
          <w:rFonts w:ascii="Times New Roman" w:eastAsia="Lucida Sans Unicode" w:hAnsi="Times New Roman" w:cs="Times New Roman"/>
          <w:color w:val="00000A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ригінал-макетів підручників для 2</w:t>
      </w:r>
      <w:r w:rsidR="00765A86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класу закладів загальної середньої освіти, </w:t>
      </w: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серед </w:t>
      </w:r>
      <w:r w:rsidR="00765A86">
        <w:rPr>
          <w:rFonts w:ascii="Times New Roman" w:eastAsia="Lucida Sans Unicode" w:hAnsi="Times New Roman" w:cs="Times New Roman"/>
          <w:color w:val="00000A"/>
          <w:sz w:val="28"/>
          <w:szCs w:val="28"/>
        </w:rPr>
        <w:t>поданих на конкурсний ві</w:t>
      </w: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дбір проектів підручників  для 2</w:t>
      </w:r>
      <w:r w:rsidR="00765A86">
        <w:rPr>
          <w:rFonts w:ascii="Times New Roman" w:eastAsia="Lucida Sans Unicode" w:hAnsi="Times New Roman" w:cs="Times New Roman"/>
          <w:color w:val="00000A"/>
          <w:sz w:val="28"/>
          <w:szCs w:val="28"/>
        </w:rPr>
        <w:t xml:space="preserve"> класу закладів загальної середньої освіти</w:t>
      </w:r>
      <w:r>
        <w:rPr>
          <w:rFonts w:ascii="Times New Roman" w:eastAsia="Lucida Sans Unicode" w:hAnsi="Times New Roman" w:cs="Times New Roman"/>
          <w:color w:val="00000A"/>
          <w:sz w:val="28"/>
          <w:szCs w:val="28"/>
        </w:rPr>
        <w:t>, розставивши пріоритети так</w:t>
      </w:r>
      <w:r w:rsidR="00D64B89" w:rsidRPr="00E524B0">
        <w:rPr>
          <w:rFonts w:ascii="Times New Roman" w:eastAsia="Lucida Sans Unicode" w:hAnsi="Times New Roman" w:cs="Times New Roman"/>
          <w:color w:val="00000A"/>
          <w:sz w:val="28"/>
          <w:szCs w:val="28"/>
        </w:rPr>
        <w:t>:</w:t>
      </w:r>
    </w:p>
    <w:p w:rsidR="00A12B71" w:rsidRPr="00A23C8A" w:rsidRDefault="007352FA" w:rsidP="00A23C8A">
      <w:pPr>
        <w:pStyle w:val="a3"/>
        <w:numPr>
          <w:ilvl w:val="0"/>
          <w:numId w:val="40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  <w:hyperlink r:id="rId8" w:tgtFrame="_blank" w:history="1">
        <w:r w:rsidR="00A12B71" w:rsidRPr="00A23C8A">
          <w:rPr>
            <w:rFonts w:ascii="Times New Roman" w:hAnsi="Times New Roman" w:cs="Times New Roman"/>
            <w:b/>
            <w:sz w:val="28"/>
            <w:szCs w:val="28"/>
          </w:rPr>
          <w:t>«Українська мова та читання»</w:t>
        </w:r>
      </w:hyperlink>
    </w:p>
    <w:p w:rsidR="00A23C8A" w:rsidRDefault="00742B77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C8A">
        <w:rPr>
          <w:rFonts w:ascii="Times New Roman" w:hAnsi="Times New Roman" w:cs="Times New Roman"/>
          <w:sz w:val="28"/>
          <w:szCs w:val="28"/>
        </w:rPr>
        <w:t>П</w:t>
      </w:r>
      <w:r w:rsidR="00A23C8A">
        <w:rPr>
          <w:rFonts w:ascii="Times New Roman" w:hAnsi="Times New Roman" w:cs="Times New Roman"/>
          <w:sz w:val="28"/>
          <w:szCs w:val="28"/>
        </w:rPr>
        <w:t>р</w:t>
      </w:r>
      <w:r w:rsidR="00B70236">
        <w:rPr>
          <w:rFonts w:ascii="Times New Roman" w:hAnsi="Times New Roman" w:cs="Times New Roman"/>
          <w:sz w:val="28"/>
          <w:szCs w:val="28"/>
        </w:rPr>
        <w:t xml:space="preserve">іоритет </w:t>
      </w:r>
      <w:r w:rsidRPr="00A23C8A">
        <w:rPr>
          <w:rFonts w:ascii="Times New Roman" w:hAnsi="Times New Roman" w:cs="Times New Roman"/>
          <w:sz w:val="28"/>
          <w:szCs w:val="28"/>
        </w:rPr>
        <w:t xml:space="preserve"> 1</w:t>
      </w:r>
      <w:hyperlink r:id="rId9" w:tgtFrame="_blank" w:history="1">
        <w:r w:rsidRPr="00A23C8A">
          <w:rPr>
            <w:rFonts w:ascii="Times New Roman" w:hAnsi="Times New Roman" w:cs="Times New Roman"/>
            <w:sz w:val="28"/>
            <w:szCs w:val="28"/>
          </w:rPr>
          <w:t>підручник</w:t>
        </w:r>
        <w:r w:rsidR="00A23C8A" w:rsidRPr="00A23C8A">
          <w:rPr>
            <w:rFonts w:ascii="Times New Roman" w:hAnsi="Times New Roman" w:cs="Times New Roman"/>
            <w:sz w:val="28"/>
            <w:szCs w:val="28"/>
          </w:rPr>
          <w:t xml:space="preserve"> (2 частини) </w:t>
        </w:r>
        <w:proofErr w:type="spellStart"/>
        <w:r w:rsidR="00A23C8A" w:rsidRPr="00A23C8A">
          <w:rPr>
            <w:rFonts w:ascii="Times New Roman" w:hAnsi="Times New Roman" w:cs="Times New Roman"/>
            <w:sz w:val="28"/>
            <w:szCs w:val="28"/>
          </w:rPr>
          <w:t>автор</w:t>
        </w:r>
        <w:r w:rsidRPr="00A23C8A">
          <w:rPr>
            <w:rFonts w:ascii="Times New Roman" w:hAnsi="Times New Roman" w:cs="Times New Roman"/>
            <w:sz w:val="28"/>
            <w:szCs w:val="28"/>
          </w:rPr>
          <w:t>ів</w:t>
        </w:r>
        <w:r w:rsidR="003C07DA" w:rsidRPr="00A23C8A">
          <w:rPr>
            <w:rFonts w:ascii="Times New Roman" w:hAnsi="Times New Roman" w:cs="Times New Roman"/>
            <w:sz w:val="28"/>
            <w:szCs w:val="28"/>
          </w:rPr>
          <w:t>Наумчук</w:t>
        </w:r>
        <w:proofErr w:type="spellEnd"/>
        <w:r w:rsidR="003C07DA" w:rsidRPr="00A23C8A">
          <w:rPr>
            <w:rFonts w:ascii="Times New Roman" w:hAnsi="Times New Roman" w:cs="Times New Roman"/>
            <w:sz w:val="28"/>
            <w:szCs w:val="28"/>
          </w:rPr>
          <w:t xml:space="preserve"> В. І., </w:t>
        </w:r>
        <w:proofErr w:type="spellStart"/>
        <w:r w:rsidR="003C07DA" w:rsidRPr="00A23C8A">
          <w:rPr>
            <w:rFonts w:ascii="Times New Roman" w:hAnsi="Times New Roman" w:cs="Times New Roman"/>
            <w:sz w:val="28"/>
            <w:szCs w:val="28"/>
          </w:rPr>
          <w:t>Наумчук</w:t>
        </w:r>
        <w:proofErr w:type="spellEnd"/>
        <w:r w:rsidR="003C07DA" w:rsidRPr="00A23C8A">
          <w:rPr>
            <w:rFonts w:ascii="Times New Roman" w:hAnsi="Times New Roman" w:cs="Times New Roman"/>
            <w:sz w:val="28"/>
            <w:szCs w:val="28"/>
          </w:rPr>
          <w:t xml:space="preserve"> М. М.</w:t>
        </w:r>
      </w:hyperlink>
    </w:p>
    <w:p w:rsidR="00B70236" w:rsidRPr="00A23C8A" w:rsidRDefault="00B70236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</w:t>
      </w:r>
      <w:r w:rsidR="00F9430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3C8A" w:rsidRPr="00A23C8A" w:rsidRDefault="00A23C8A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C8A">
        <w:rPr>
          <w:rFonts w:ascii="Times New Roman" w:hAnsi="Times New Roman" w:cs="Times New Roman"/>
          <w:sz w:val="28"/>
          <w:szCs w:val="28"/>
        </w:rPr>
        <w:t>пр</w:t>
      </w:r>
      <w:r w:rsidR="00B70236">
        <w:rPr>
          <w:rFonts w:ascii="Times New Roman" w:hAnsi="Times New Roman" w:cs="Times New Roman"/>
          <w:sz w:val="28"/>
          <w:szCs w:val="28"/>
        </w:rPr>
        <w:t>іоритет</w:t>
      </w:r>
      <w:r w:rsidRPr="00A23C8A">
        <w:rPr>
          <w:rFonts w:ascii="Times New Roman" w:hAnsi="Times New Roman" w:cs="Times New Roman"/>
          <w:sz w:val="28"/>
          <w:szCs w:val="28"/>
        </w:rPr>
        <w:t xml:space="preserve"> 2 підручники </w:t>
      </w:r>
      <w:proofErr w:type="spellStart"/>
      <w:r w:rsidRPr="00A23C8A">
        <w:rPr>
          <w:rFonts w:ascii="Times New Roman" w:hAnsi="Times New Roman" w:cs="Times New Roman"/>
          <w:sz w:val="28"/>
          <w:szCs w:val="28"/>
        </w:rPr>
        <w:t>авторів</w:t>
      </w:r>
      <w:r w:rsidR="005D49B4">
        <w:rPr>
          <w:rFonts w:ascii="Times New Roman" w:hAnsi="Times New Roman" w:cs="Times New Roman"/>
          <w:sz w:val="28"/>
          <w:szCs w:val="28"/>
        </w:rPr>
        <w:t>Захарійчук</w:t>
      </w:r>
      <w:proofErr w:type="spellEnd"/>
      <w:r w:rsidRPr="00A23C8A">
        <w:rPr>
          <w:rFonts w:ascii="Times New Roman" w:hAnsi="Times New Roman" w:cs="Times New Roman"/>
          <w:sz w:val="28"/>
          <w:szCs w:val="28"/>
        </w:rPr>
        <w:t xml:space="preserve"> М. Д. (частина 1- українська мова) та Н. І. </w:t>
      </w:r>
      <w:proofErr w:type="spellStart"/>
      <w:r w:rsidRPr="00A23C8A">
        <w:rPr>
          <w:rFonts w:ascii="Times New Roman" w:hAnsi="Times New Roman" w:cs="Times New Roman"/>
          <w:sz w:val="28"/>
          <w:szCs w:val="28"/>
        </w:rPr>
        <w:t>Богданець-Білосколенко</w:t>
      </w:r>
      <w:proofErr w:type="spellEnd"/>
      <w:r w:rsidRPr="00A23C8A">
        <w:rPr>
          <w:rFonts w:ascii="Times New Roman" w:hAnsi="Times New Roman" w:cs="Times New Roman"/>
          <w:sz w:val="28"/>
          <w:szCs w:val="28"/>
        </w:rPr>
        <w:t xml:space="preserve"> (частина 2- читання);</w:t>
      </w:r>
    </w:p>
    <w:p w:rsidR="00A23C8A" w:rsidRPr="00A23C8A" w:rsidRDefault="00B70236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пріоритет </w:t>
      </w:r>
      <w:r w:rsidR="00A23C8A" w:rsidRPr="00A23C8A">
        <w:rPr>
          <w:rFonts w:ascii="Times New Roman" w:hAnsi="Times New Roman" w:cs="Times New Roman"/>
          <w:sz w:val="28"/>
          <w:szCs w:val="28"/>
        </w:rPr>
        <w:t xml:space="preserve"> 3 підручники О. В.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="00A23C8A" w:rsidRPr="00A23C8A">
        <w:rPr>
          <w:rFonts w:ascii="Times New Roman" w:hAnsi="Times New Roman" w:cs="Times New Roman"/>
          <w:sz w:val="28"/>
          <w:szCs w:val="28"/>
        </w:rPr>
        <w:t xml:space="preserve"> та С. Г. Дубовик (частина 1- мова; частина 2 – читання);</w:t>
      </w:r>
    </w:p>
    <w:p w:rsidR="00A23C8A" w:rsidRPr="00A23C8A" w:rsidRDefault="00A23C8A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C8A">
        <w:rPr>
          <w:rFonts w:ascii="Times New Roman" w:hAnsi="Times New Roman" w:cs="Times New Roman"/>
          <w:sz w:val="28"/>
          <w:szCs w:val="28"/>
        </w:rPr>
        <w:t xml:space="preserve">пріоритет 4  підручник (інтегрований) авторів І. О. </w:t>
      </w:r>
      <w:proofErr w:type="spellStart"/>
      <w:r w:rsidRPr="00A23C8A">
        <w:rPr>
          <w:rFonts w:ascii="Times New Roman" w:hAnsi="Times New Roman" w:cs="Times New Roman"/>
          <w:sz w:val="28"/>
          <w:szCs w:val="28"/>
        </w:rPr>
        <w:t>Большакової</w:t>
      </w:r>
      <w:proofErr w:type="spellEnd"/>
      <w:r w:rsidRPr="00A23C8A">
        <w:rPr>
          <w:rFonts w:ascii="Times New Roman" w:hAnsi="Times New Roman" w:cs="Times New Roman"/>
          <w:sz w:val="28"/>
          <w:szCs w:val="28"/>
        </w:rPr>
        <w:t xml:space="preserve"> та М. С. </w:t>
      </w:r>
      <w:proofErr w:type="spellStart"/>
      <w:r w:rsidRPr="00A23C8A">
        <w:rPr>
          <w:rFonts w:ascii="Times New Roman" w:hAnsi="Times New Roman" w:cs="Times New Roman"/>
          <w:sz w:val="28"/>
          <w:szCs w:val="28"/>
        </w:rPr>
        <w:t>Пристинської</w:t>
      </w:r>
      <w:proofErr w:type="spellEnd"/>
      <w:r w:rsidRPr="00A23C8A">
        <w:rPr>
          <w:rFonts w:ascii="Times New Roman" w:hAnsi="Times New Roman" w:cs="Times New Roman"/>
          <w:sz w:val="28"/>
          <w:szCs w:val="28"/>
        </w:rPr>
        <w:t>;</w:t>
      </w:r>
    </w:p>
    <w:p w:rsidR="00A23C8A" w:rsidRPr="00A23C8A" w:rsidRDefault="00A23C8A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3C8A">
        <w:rPr>
          <w:rFonts w:ascii="Times New Roman" w:hAnsi="Times New Roman" w:cs="Times New Roman"/>
          <w:sz w:val="28"/>
          <w:szCs w:val="28"/>
        </w:rPr>
        <w:lastRenderedPageBreak/>
        <w:t xml:space="preserve">пріоритет № 5 –підручник авторів Н. М. </w:t>
      </w:r>
      <w:proofErr w:type="spellStart"/>
      <w:r w:rsidRPr="00A23C8A">
        <w:rPr>
          <w:rFonts w:ascii="Times New Roman" w:hAnsi="Times New Roman" w:cs="Times New Roman"/>
          <w:sz w:val="28"/>
          <w:szCs w:val="28"/>
        </w:rPr>
        <w:t>Кравцової</w:t>
      </w:r>
      <w:proofErr w:type="spellEnd"/>
      <w:r w:rsidRPr="00A23C8A">
        <w:rPr>
          <w:rFonts w:ascii="Times New Roman" w:hAnsi="Times New Roman" w:cs="Times New Roman"/>
          <w:sz w:val="28"/>
          <w:szCs w:val="28"/>
        </w:rPr>
        <w:t>, В. Н. Романової, А. С. Савчук (частина 1 – мова, частина 2 – читання).</w:t>
      </w:r>
    </w:p>
    <w:p w:rsidR="00A23C8A" w:rsidRPr="00A57715" w:rsidRDefault="00A23C8A" w:rsidP="00A23C8A">
      <w:pPr>
        <w:pStyle w:val="a3"/>
        <w:numPr>
          <w:ilvl w:val="0"/>
          <w:numId w:val="40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15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A23C8A" w:rsidRDefault="00A23C8A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C8A">
        <w:rPr>
          <w:rFonts w:ascii="Times New Roman" w:hAnsi="Times New Roman" w:cs="Times New Roman"/>
          <w:sz w:val="28"/>
          <w:szCs w:val="28"/>
        </w:rPr>
        <w:t>Пр</w:t>
      </w:r>
      <w:r w:rsidR="00B70236">
        <w:rPr>
          <w:rFonts w:ascii="Times New Roman" w:hAnsi="Times New Roman" w:cs="Times New Roman"/>
          <w:sz w:val="28"/>
          <w:szCs w:val="28"/>
        </w:rPr>
        <w:t xml:space="preserve">іоритет </w:t>
      </w:r>
      <w:r w:rsidRPr="00A23C8A">
        <w:rPr>
          <w:rFonts w:ascii="Times New Roman" w:hAnsi="Times New Roman" w:cs="Times New Roman"/>
          <w:sz w:val="28"/>
          <w:szCs w:val="28"/>
        </w:rPr>
        <w:t xml:space="preserve">1 підручник автора </w:t>
      </w:r>
      <w:r w:rsidRPr="00A23C8A">
        <w:rPr>
          <w:rFonts w:ascii="Times New Roman" w:hAnsi="Times New Roman" w:cs="Times New Roman"/>
          <w:sz w:val="28"/>
          <w:szCs w:val="28"/>
          <w:lang w:eastAsia="ru-RU"/>
        </w:rPr>
        <w:t>Н.П. Листопад</w:t>
      </w:r>
      <w:r w:rsidR="00B702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236" w:rsidRPr="00A23C8A" w:rsidRDefault="00B70236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Альтернативи:</w:t>
      </w:r>
    </w:p>
    <w:p w:rsidR="00A23C8A" w:rsidRPr="00A23C8A" w:rsidRDefault="00B70236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C8A" w:rsidRPr="00A23C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іоритет </w:t>
      </w:r>
      <w:r w:rsidR="00A23C8A" w:rsidRPr="00A23C8A">
        <w:rPr>
          <w:rFonts w:ascii="Times New Roman" w:hAnsi="Times New Roman" w:cs="Times New Roman"/>
          <w:sz w:val="28"/>
          <w:szCs w:val="28"/>
        </w:rPr>
        <w:t xml:space="preserve"> 2</w:t>
      </w:r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підручник авторів С. О.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Скворцової</w:t>
      </w:r>
      <w:proofErr w:type="spellEnd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Онопрієнко</w:t>
      </w:r>
      <w:proofErr w:type="spellEnd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23C8A" w:rsidRPr="00A23C8A" w:rsidRDefault="00B70236" w:rsidP="00A23C8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пріоритет </w:t>
      </w:r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3 підручник авторів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Будної</w:t>
      </w:r>
      <w:proofErr w:type="spellEnd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 Н. О.,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Беденко</w:t>
      </w:r>
      <w:proofErr w:type="spellEnd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 М. В.;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пріоритет </w:t>
      </w:r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4 підручник Г.;</w:t>
      </w:r>
    </w:p>
    <w:p w:rsidR="00A23C8A" w:rsidRPr="00B70236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пріоритет </w:t>
      </w:r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 xml:space="preserve">5 підручник авторів М. Козак та О. </w:t>
      </w:r>
      <w:proofErr w:type="spellStart"/>
      <w:r w:rsidR="00A23C8A" w:rsidRPr="00A23C8A">
        <w:rPr>
          <w:rFonts w:ascii="Times New Roman" w:hAnsi="Times New Roman" w:cs="Times New Roman"/>
          <w:sz w:val="28"/>
          <w:szCs w:val="28"/>
          <w:lang w:eastAsia="ru-RU"/>
        </w:rPr>
        <w:t>Корчевської</w:t>
      </w:r>
      <w:proofErr w:type="spellEnd"/>
    </w:p>
    <w:p w:rsidR="00A23C8A" w:rsidRPr="00B70236" w:rsidRDefault="00A57715" w:rsidP="00B70236">
      <w:pPr>
        <w:pStyle w:val="a3"/>
        <w:numPr>
          <w:ilvl w:val="0"/>
          <w:numId w:val="40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236">
        <w:rPr>
          <w:rFonts w:ascii="Times New Roman" w:hAnsi="Times New Roman" w:cs="Times New Roman"/>
          <w:b/>
          <w:sz w:val="28"/>
          <w:szCs w:val="28"/>
        </w:rPr>
        <w:t>«Я досліджую світ»</w:t>
      </w:r>
    </w:p>
    <w:p w:rsidR="00B70236" w:rsidRPr="00B70236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0236">
        <w:rPr>
          <w:rFonts w:ascii="Times New Roman" w:hAnsi="Times New Roman" w:cs="Times New Roman"/>
          <w:sz w:val="28"/>
          <w:szCs w:val="28"/>
        </w:rPr>
        <w:t>Пріорите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57715" w:rsidRPr="00B702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підручник авторів Т. В.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Воронцо</w:t>
      </w:r>
      <w:r>
        <w:rPr>
          <w:rFonts w:ascii="Times New Roman" w:hAnsi="Times New Roman" w:cs="Times New Roman"/>
          <w:sz w:val="28"/>
          <w:szCs w:val="28"/>
        </w:rPr>
        <w:t>вої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С. Пономаренко , О. Л. Х</w:t>
      </w:r>
      <w:r w:rsidR="00A57715" w:rsidRPr="00B70236">
        <w:rPr>
          <w:rFonts w:ascii="Times New Roman" w:hAnsi="Times New Roman" w:cs="Times New Roman"/>
          <w:sz w:val="28"/>
          <w:szCs w:val="28"/>
        </w:rPr>
        <w:t xml:space="preserve">омич, </w:t>
      </w: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Андрук</w:t>
      </w:r>
      <w:proofErr w:type="spellEnd"/>
      <w:r w:rsidR="00A57715" w:rsidRPr="00B70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36" w:rsidRPr="00B70236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0236">
        <w:rPr>
          <w:rFonts w:ascii="Times New Roman" w:hAnsi="Times New Roman" w:cs="Times New Roman"/>
          <w:sz w:val="28"/>
          <w:szCs w:val="28"/>
        </w:rPr>
        <w:t>Альтернативи:</w:t>
      </w:r>
    </w:p>
    <w:p w:rsidR="00B70236" w:rsidRPr="00B70236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0236">
        <w:rPr>
          <w:rFonts w:ascii="Times New Roman" w:hAnsi="Times New Roman" w:cs="Times New Roman"/>
          <w:sz w:val="28"/>
          <w:szCs w:val="28"/>
        </w:rPr>
        <w:t xml:space="preserve">пріоритет </w:t>
      </w:r>
      <w:r w:rsidR="00A57715" w:rsidRPr="00B70236">
        <w:rPr>
          <w:rFonts w:ascii="Times New Roman" w:hAnsi="Times New Roman" w:cs="Times New Roman"/>
          <w:sz w:val="28"/>
          <w:szCs w:val="28"/>
        </w:rPr>
        <w:t xml:space="preserve">2 підручник авторів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A57715" w:rsidRPr="00B70236">
        <w:rPr>
          <w:rFonts w:ascii="Times New Roman" w:hAnsi="Times New Roman" w:cs="Times New Roman"/>
          <w:sz w:val="28"/>
          <w:szCs w:val="28"/>
        </w:rPr>
        <w:t xml:space="preserve"> Т. Г., Тарнавської С. С., Гнатюк О. В.,          Павич Н. М.; </w:t>
      </w:r>
    </w:p>
    <w:p w:rsidR="00B70236" w:rsidRPr="00B70236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0236">
        <w:rPr>
          <w:rFonts w:ascii="Times New Roman" w:hAnsi="Times New Roman" w:cs="Times New Roman"/>
          <w:sz w:val="28"/>
          <w:szCs w:val="28"/>
        </w:rPr>
        <w:t xml:space="preserve">пріоритет </w:t>
      </w:r>
      <w:r w:rsidR="00A57715" w:rsidRPr="00B70236">
        <w:rPr>
          <w:rFonts w:ascii="Times New Roman" w:hAnsi="Times New Roman" w:cs="Times New Roman"/>
          <w:sz w:val="28"/>
          <w:szCs w:val="28"/>
        </w:rPr>
        <w:t xml:space="preserve">3 підручник авторів Н. О.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Будної</w:t>
      </w:r>
      <w:proofErr w:type="spellEnd"/>
      <w:r w:rsidR="00A57715" w:rsidRPr="00B70236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Гладюк</w:t>
      </w:r>
      <w:proofErr w:type="spellEnd"/>
      <w:r w:rsidR="00A57715" w:rsidRPr="00B70236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Заброцької</w:t>
      </w:r>
      <w:proofErr w:type="spellEnd"/>
      <w:r w:rsidR="00A57715" w:rsidRPr="00B70236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Шост</w:t>
      </w:r>
      <w:proofErr w:type="spellEnd"/>
      <w:r w:rsidRPr="00B70236">
        <w:rPr>
          <w:rFonts w:ascii="Times New Roman" w:hAnsi="Times New Roman" w:cs="Times New Roman"/>
          <w:sz w:val="28"/>
          <w:szCs w:val="28"/>
        </w:rPr>
        <w:t>;</w:t>
      </w:r>
    </w:p>
    <w:p w:rsidR="00A57715" w:rsidRDefault="00B70236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0236">
        <w:rPr>
          <w:rFonts w:ascii="Times New Roman" w:hAnsi="Times New Roman" w:cs="Times New Roman"/>
          <w:sz w:val="28"/>
          <w:szCs w:val="28"/>
        </w:rPr>
        <w:t xml:space="preserve">пріоритет </w:t>
      </w:r>
      <w:r w:rsidR="00A57715" w:rsidRPr="00B70236">
        <w:rPr>
          <w:rFonts w:ascii="Times New Roman" w:hAnsi="Times New Roman" w:cs="Times New Roman"/>
          <w:sz w:val="28"/>
          <w:szCs w:val="28"/>
        </w:rPr>
        <w:t>4 підручник авторів</w:t>
      </w:r>
      <w:r w:rsidR="00F9430A"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 w:rsidR="00F9430A">
        <w:rPr>
          <w:rFonts w:ascii="Times New Roman" w:hAnsi="Times New Roman" w:cs="Times New Roman"/>
          <w:sz w:val="28"/>
          <w:szCs w:val="28"/>
        </w:rPr>
        <w:t>Большакової</w:t>
      </w:r>
      <w:proofErr w:type="spellEnd"/>
      <w:r w:rsidR="00F9430A">
        <w:rPr>
          <w:rFonts w:ascii="Times New Roman" w:hAnsi="Times New Roman" w:cs="Times New Roman"/>
          <w:sz w:val="28"/>
          <w:szCs w:val="28"/>
        </w:rPr>
        <w:t xml:space="preserve">, </w:t>
      </w:r>
      <w:r w:rsidR="00A57715" w:rsidRPr="00B70236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="00A57715" w:rsidRPr="00B70236">
        <w:rPr>
          <w:rFonts w:ascii="Times New Roman" w:hAnsi="Times New Roman" w:cs="Times New Roman"/>
          <w:sz w:val="28"/>
          <w:szCs w:val="28"/>
        </w:rPr>
        <w:t>Пристінської</w:t>
      </w:r>
      <w:proofErr w:type="spellEnd"/>
      <w:r w:rsidR="00F9430A">
        <w:rPr>
          <w:rFonts w:ascii="Times New Roman" w:hAnsi="Times New Roman" w:cs="Times New Roman"/>
          <w:sz w:val="28"/>
          <w:szCs w:val="28"/>
        </w:rPr>
        <w:t>;</w:t>
      </w:r>
    </w:p>
    <w:p w:rsidR="00F9430A" w:rsidRPr="00F9430A" w:rsidRDefault="00F9430A" w:rsidP="00B70236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9430A">
        <w:rPr>
          <w:rFonts w:ascii="Times New Roman" w:hAnsi="Times New Roman" w:cs="Times New Roman"/>
          <w:sz w:val="28"/>
          <w:szCs w:val="28"/>
        </w:rPr>
        <w:t xml:space="preserve">пріоритет 5 підручник авторів І. </w:t>
      </w:r>
      <w:proofErr w:type="spellStart"/>
      <w:r w:rsidRPr="00F9430A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F9430A">
        <w:rPr>
          <w:rFonts w:ascii="Times New Roman" w:hAnsi="Times New Roman" w:cs="Times New Roman"/>
          <w:sz w:val="28"/>
          <w:szCs w:val="28"/>
        </w:rPr>
        <w:t xml:space="preserve">, Л. Мечник, Л. </w:t>
      </w:r>
      <w:proofErr w:type="spellStart"/>
      <w:r w:rsidRPr="00F9430A">
        <w:rPr>
          <w:rFonts w:ascii="Times New Roman" w:hAnsi="Times New Roman" w:cs="Times New Roman"/>
          <w:sz w:val="28"/>
          <w:szCs w:val="28"/>
        </w:rPr>
        <w:t>Роговської</w:t>
      </w:r>
      <w:proofErr w:type="spellEnd"/>
      <w:r w:rsidRPr="00F9430A">
        <w:rPr>
          <w:rFonts w:ascii="Times New Roman" w:hAnsi="Times New Roman" w:cs="Times New Roman"/>
          <w:sz w:val="28"/>
          <w:szCs w:val="28"/>
        </w:rPr>
        <w:t>, Л. Пономарьова, О. Антонова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0A" w:rsidRPr="00F9430A" w:rsidRDefault="00EA3AAB" w:rsidP="00F9430A">
      <w:pPr>
        <w:pStyle w:val="a3"/>
        <w:numPr>
          <w:ilvl w:val="0"/>
          <w:numId w:val="40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0A">
        <w:rPr>
          <w:rFonts w:ascii="Times New Roman" w:hAnsi="Times New Roman" w:cs="Times New Roman"/>
          <w:b/>
          <w:sz w:val="28"/>
          <w:szCs w:val="28"/>
        </w:rPr>
        <w:t xml:space="preserve">«Російська мова» </w:t>
      </w:r>
    </w:p>
    <w:p w:rsidR="00EA3AAB" w:rsidRDefault="00F9430A" w:rsidP="00F9430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30A">
        <w:rPr>
          <w:rFonts w:ascii="Times New Roman" w:hAnsi="Times New Roman" w:cs="Times New Roman"/>
          <w:color w:val="000000"/>
          <w:sz w:val="28"/>
          <w:szCs w:val="28"/>
        </w:rPr>
        <w:t xml:space="preserve">Пріоритет № 1 підручник авторів О. І. </w:t>
      </w:r>
      <w:proofErr w:type="spellStart"/>
      <w:r w:rsidRPr="00F9430A">
        <w:rPr>
          <w:rFonts w:ascii="Times New Roman" w:hAnsi="Times New Roman" w:cs="Times New Roman"/>
          <w:color w:val="000000"/>
          <w:sz w:val="28"/>
          <w:szCs w:val="28"/>
        </w:rPr>
        <w:t>Самонової</w:t>
      </w:r>
      <w:proofErr w:type="spellEnd"/>
      <w:r w:rsidRPr="00F9430A">
        <w:rPr>
          <w:rFonts w:ascii="Times New Roman" w:hAnsi="Times New Roman" w:cs="Times New Roman"/>
          <w:color w:val="000000"/>
          <w:sz w:val="28"/>
          <w:szCs w:val="28"/>
        </w:rPr>
        <w:t>, Ю. О. Горобець.</w:t>
      </w:r>
    </w:p>
    <w:p w:rsidR="00F9430A" w:rsidRPr="00F9430A" w:rsidRDefault="00F9430A" w:rsidP="00F9430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Альтернатива </w:t>
      </w:r>
      <w:r w:rsidRPr="00F9430A">
        <w:rPr>
          <w:rFonts w:ascii="Times New Roman" w:hAnsi="Times New Roman" w:cs="Times New Roman"/>
          <w:color w:val="000000"/>
          <w:sz w:val="28"/>
          <w:szCs w:val="28"/>
        </w:rPr>
        <w:t xml:space="preserve">-  підручник авторів І. М. </w:t>
      </w:r>
      <w:proofErr w:type="spellStart"/>
      <w:r w:rsidRPr="00F9430A">
        <w:rPr>
          <w:rFonts w:ascii="Times New Roman" w:hAnsi="Times New Roman" w:cs="Times New Roman"/>
          <w:color w:val="000000"/>
          <w:sz w:val="28"/>
          <w:szCs w:val="28"/>
        </w:rPr>
        <w:t>Лапшиної</w:t>
      </w:r>
      <w:proofErr w:type="spellEnd"/>
      <w:r w:rsidRPr="00F9430A">
        <w:rPr>
          <w:rFonts w:ascii="Times New Roman" w:hAnsi="Times New Roman" w:cs="Times New Roman"/>
          <w:color w:val="000000"/>
          <w:sz w:val="28"/>
          <w:szCs w:val="28"/>
        </w:rPr>
        <w:t xml:space="preserve"> та Н. М. </w:t>
      </w:r>
      <w:proofErr w:type="spellStart"/>
      <w:r w:rsidRPr="00F9430A">
        <w:rPr>
          <w:rFonts w:ascii="Times New Roman" w:hAnsi="Times New Roman" w:cs="Times New Roman"/>
          <w:color w:val="000000"/>
          <w:sz w:val="28"/>
          <w:szCs w:val="28"/>
        </w:rPr>
        <w:t>Зорьки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30A" w:rsidRPr="00F9430A" w:rsidRDefault="00EA3AAB" w:rsidP="00F9430A">
      <w:pPr>
        <w:pStyle w:val="a3"/>
        <w:numPr>
          <w:ilvl w:val="0"/>
          <w:numId w:val="40"/>
        </w:numPr>
        <w:tabs>
          <w:tab w:val="left" w:pos="709"/>
          <w:tab w:val="left" w:pos="3525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0A">
        <w:rPr>
          <w:rFonts w:ascii="Times New Roman" w:hAnsi="Times New Roman" w:cs="Times New Roman"/>
          <w:b/>
          <w:sz w:val="28"/>
          <w:szCs w:val="28"/>
        </w:rPr>
        <w:t xml:space="preserve">«Англійська мова» </w:t>
      </w:r>
    </w:p>
    <w:p w:rsidR="00EA3AAB" w:rsidRDefault="008B36F4" w:rsidP="00F9430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Пріоритет 1 </w:t>
      </w:r>
      <w:r w:rsidR="00F9430A">
        <w:rPr>
          <w:rFonts w:ascii="Times New Roman" w:hAnsi="Times New Roman" w:cs="Times New Roman"/>
          <w:sz w:val="28"/>
          <w:szCs w:val="28"/>
        </w:rPr>
        <w:t xml:space="preserve">Англійська мова </w:t>
      </w:r>
      <w:r w:rsidR="00EA3AAB" w:rsidRPr="00EA3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QuickMinds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)   </w:t>
      </w:r>
      <w:r w:rsidR="00F9430A">
        <w:rPr>
          <w:rFonts w:ascii="Times New Roman" w:hAnsi="Times New Roman" w:cs="Times New Roman"/>
          <w:sz w:val="28"/>
          <w:szCs w:val="28"/>
        </w:rPr>
        <w:t>підручник для 2</w:t>
      </w:r>
      <w:r w:rsidR="00EA3AAB" w:rsidRPr="00EA3AAB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освіти, автори 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ГербертПухта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ҐюнтерҐернґрос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, Пітер 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Льюіс-Джонс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HerbertPuchta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GunterGerngross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A3AAB" w:rsidRPr="00EA3AAB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="00EA3AAB" w:rsidRPr="00EA3AAB">
        <w:rPr>
          <w:rFonts w:ascii="Times New Roman" w:hAnsi="Times New Roman" w:cs="Times New Roman"/>
          <w:sz w:val="28"/>
          <w:szCs w:val="28"/>
        </w:rPr>
        <w:t xml:space="preserve"> Lewis-Jones). </w:t>
      </w:r>
    </w:p>
    <w:p w:rsidR="00F9430A" w:rsidRDefault="00F9430A" w:rsidP="00F9430A">
      <w:pPr>
        <w:pStyle w:val="a3"/>
        <w:tabs>
          <w:tab w:val="left" w:pos="709"/>
          <w:tab w:val="left" w:pos="3525"/>
        </w:tabs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Альтернативи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1490A" w:rsidRPr="00A57715" w:rsidRDefault="000969C6" w:rsidP="00A577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9C6">
        <w:rPr>
          <w:rFonts w:ascii="Times New Roman" w:hAnsi="Times New Roman" w:cs="Times New Roman"/>
          <w:sz w:val="24"/>
          <w:szCs w:val="24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10" o:title=""/>
          </v:shape>
          <o:OLEObject Type="Embed" ProgID="AcroExch.Document.11" ShapeID="_x0000_i1025" DrawAspect="Content" ObjectID="_1613216537" r:id="rId11"/>
        </w:object>
      </w:r>
    </w:p>
    <w:sectPr w:rsidR="0061490A" w:rsidRPr="00A57715" w:rsidSect="00B4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63"/>
    <w:multiLevelType w:val="hybridMultilevel"/>
    <w:tmpl w:val="3796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7A47"/>
    <w:multiLevelType w:val="hybridMultilevel"/>
    <w:tmpl w:val="EF1CB2E6"/>
    <w:lvl w:ilvl="0" w:tplc="373A0786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F6F3D"/>
    <w:multiLevelType w:val="hybridMultilevel"/>
    <w:tmpl w:val="8E22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540D"/>
    <w:multiLevelType w:val="hybridMultilevel"/>
    <w:tmpl w:val="C250FF02"/>
    <w:lvl w:ilvl="0" w:tplc="5B820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166C"/>
    <w:multiLevelType w:val="hybridMultilevel"/>
    <w:tmpl w:val="22543D2C"/>
    <w:lvl w:ilvl="0" w:tplc="0CDA7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73E45"/>
    <w:multiLevelType w:val="hybridMultilevel"/>
    <w:tmpl w:val="9FA4E30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A044201"/>
    <w:multiLevelType w:val="multilevel"/>
    <w:tmpl w:val="DCAA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75019"/>
    <w:multiLevelType w:val="hybridMultilevel"/>
    <w:tmpl w:val="D8B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A3AB9"/>
    <w:multiLevelType w:val="hybridMultilevel"/>
    <w:tmpl w:val="186A0E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4ABE"/>
    <w:multiLevelType w:val="hybridMultilevel"/>
    <w:tmpl w:val="A41A113E"/>
    <w:lvl w:ilvl="0" w:tplc="8F8A3F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D77"/>
    <w:multiLevelType w:val="hybridMultilevel"/>
    <w:tmpl w:val="D3AE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261C5"/>
    <w:multiLevelType w:val="hybridMultilevel"/>
    <w:tmpl w:val="2BA480A8"/>
    <w:lvl w:ilvl="0" w:tplc="2384EB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D4675"/>
    <w:multiLevelType w:val="hybridMultilevel"/>
    <w:tmpl w:val="EA74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C5545"/>
    <w:multiLevelType w:val="hybridMultilevel"/>
    <w:tmpl w:val="DBE8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14807"/>
    <w:multiLevelType w:val="hybridMultilevel"/>
    <w:tmpl w:val="647429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966D4C"/>
    <w:multiLevelType w:val="hybridMultilevel"/>
    <w:tmpl w:val="5D36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67CE8"/>
    <w:multiLevelType w:val="hybridMultilevel"/>
    <w:tmpl w:val="0B007D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A47A2"/>
    <w:multiLevelType w:val="hybridMultilevel"/>
    <w:tmpl w:val="4A76005C"/>
    <w:lvl w:ilvl="0" w:tplc="01AA3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F4F0E"/>
    <w:multiLevelType w:val="hybridMultilevel"/>
    <w:tmpl w:val="1D04AA82"/>
    <w:lvl w:ilvl="0" w:tplc="CEDA297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D7857"/>
    <w:multiLevelType w:val="hybridMultilevel"/>
    <w:tmpl w:val="E2F8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1268D"/>
    <w:multiLevelType w:val="hybridMultilevel"/>
    <w:tmpl w:val="062A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C2630"/>
    <w:multiLevelType w:val="hybridMultilevel"/>
    <w:tmpl w:val="CE86968A"/>
    <w:lvl w:ilvl="0" w:tplc="3CE0C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A035CA"/>
    <w:multiLevelType w:val="hybridMultilevel"/>
    <w:tmpl w:val="DBF4AB5E"/>
    <w:lvl w:ilvl="0" w:tplc="A0765BD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A5F8D"/>
    <w:multiLevelType w:val="hybridMultilevel"/>
    <w:tmpl w:val="ED0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73E99"/>
    <w:multiLevelType w:val="hybridMultilevel"/>
    <w:tmpl w:val="FEC2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46103"/>
    <w:multiLevelType w:val="multilevel"/>
    <w:tmpl w:val="BA04E2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62F50C99"/>
    <w:multiLevelType w:val="multilevel"/>
    <w:tmpl w:val="BA04E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65746B10"/>
    <w:multiLevelType w:val="hybridMultilevel"/>
    <w:tmpl w:val="D7463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663247E3"/>
    <w:multiLevelType w:val="hybridMultilevel"/>
    <w:tmpl w:val="D15A04B6"/>
    <w:lvl w:ilvl="0" w:tplc="3B827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D59DE"/>
    <w:multiLevelType w:val="hybridMultilevel"/>
    <w:tmpl w:val="680C0D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7E74B4"/>
    <w:multiLevelType w:val="hybridMultilevel"/>
    <w:tmpl w:val="E012D1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8329FD"/>
    <w:multiLevelType w:val="hybridMultilevel"/>
    <w:tmpl w:val="AAEE0C42"/>
    <w:lvl w:ilvl="0" w:tplc="7EB46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82088"/>
    <w:multiLevelType w:val="multilevel"/>
    <w:tmpl w:val="88C0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6F0551CE"/>
    <w:multiLevelType w:val="hybridMultilevel"/>
    <w:tmpl w:val="2BA480A8"/>
    <w:lvl w:ilvl="0" w:tplc="2384EB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C7EC4"/>
    <w:multiLevelType w:val="hybridMultilevel"/>
    <w:tmpl w:val="023C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577E3"/>
    <w:multiLevelType w:val="hybridMultilevel"/>
    <w:tmpl w:val="865C0DBA"/>
    <w:lvl w:ilvl="0" w:tplc="077C77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8011C9"/>
    <w:multiLevelType w:val="hybridMultilevel"/>
    <w:tmpl w:val="EF1CB2E6"/>
    <w:lvl w:ilvl="0" w:tplc="373A0786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04242"/>
    <w:multiLevelType w:val="hybridMultilevel"/>
    <w:tmpl w:val="2AB2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8356E7"/>
    <w:multiLevelType w:val="hybridMultilevel"/>
    <w:tmpl w:val="638C65DA"/>
    <w:lvl w:ilvl="0" w:tplc="BD0AB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3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5"/>
  </w:num>
  <w:num w:numId="35">
    <w:abstractNumId w:val="21"/>
  </w:num>
  <w:num w:numId="36">
    <w:abstractNumId w:val="26"/>
  </w:num>
  <w:num w:numId="37">
    <w:abstractNumId w:val="6"/>
  </w:num>
  <w:num w:numId="38">
    <w:abstractNumId w:val="16"/>
  </w:num>
  <w:num w:numId="39">
    <w:abstractNumId w:val="17"/>
  </w:num>
  <w:num w:numId="40">
    <w:abstractNumId w:val="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67"/>
    <w:rsid w:val="00052109"/>
    <w:rsid w:val="00057A29"/>
    <w:rsid w:val="000710B2"/>
    <w:rsid w:val="00082423"/>
    <w:rsid w:val="00093339"/>
    <w:rsid w:val="000969C6"/>
    <w:rsid w:val="000F5010"/>
    <w:rsid w:val="00194FE1"/>
    <w:rsid w:val="001B7CC7"/>
    <w:rsid w:val="001C3E1B"/>
    <w:rsid w:val="001F0A7D"/>
    <w:rsid w:val="001F54E4"/>
    <w:rsid w:val="00210B70"/>
    <w:rsid w:val="00243356"/>
    <w:rsid w:val="002507FB"/>
    <w:rsid w:val="00253FE5"/>
    <w:rsid w:val="00280F2D"/>
    <w:rsid w:val="00283D28"/>
    <w:rsid w:val="00284689"/>
    <w:rsid w:val="00285107"/>
    <w:rsid w:val="00295793"/>
    <w:rsid w:val="0029626E"/>
    <w:rsid w:val="002966CF"/>
    <w:rsid w:val="002A3C2E"/>
    <w:rsid w:val="002A42C5"/>
    <w:rsid w:val="002C352F"/>
    <w:rsid w:val="002F76E9"/>
    <w:rsid w:val="00301E55"/>
    <w:rsid w:val="0030250E"/>
    <w:rsid w:val="00374A67"/>
    <w:rsid w:val="00381F0B"/>
    <w:rsid w:val="003B0D31"/>
    <w:rsid w:val="003C07DA"/>
    <w:rsid w:val="00401B23"/>
    <w:rsid w:val="00440997"/>
    <w:rsid w:val="00442A45"/>
    <w:rsid w:val="004475E5"/>
    <w:rsid w:val="0047025F"/>
    <w:rsid w:val="004909BA"/>
    <w:rsid w:val="004A5B9D"/>
    <w:rsid w:val="004F40DA"/>
    <w:rsid w:val="00517D73"/>
    <w:rsid w:val="00554397"/>
    <w:rsid w:val="00564767"/>
    <w:rsid w:val="00582494"/>
    <w:rsid w:val="005906E7"/>
    <w:rsid w:val="005B40D6"/>
    <w:rsid w:val="005D3F52"/>
    <w:rsid w:val="005D49B4"/>
    <w:rsid w:val="0061490A"/>
    <w:rsid w:val="00644C4C"/>
    <w:rsid w:val="0065693A"/>
    <w:rsid w:val="00677A9A"/>
    <w:rsid w:val="006B15AC"/>
    <w:rsid w:val="007269F8"/>
    <w:rsid w:val="00732354"/>
    <w:rsid w:val="007352FA"/>
    <w:rsid w:val="00742B77"/>
    <w:rsid w:val="00742D2C"/>
    <w:rsid w:val="00765A86"/>
    <w:rsid w:val="00797F58"/>
    <w:rsid w:val="007D719E"/>
    <w:rsid w:val="007E5A38"/>
    <w:rsid w:val="007F5B5F"/>
    <w:rsid w:val="00847133"/>
    <w:rsid w:val="0086099B"/>
    <w:rsid w:val="00863E03"/>
    <w:rsid w:val="008B36F4"/>
    <w:rsid w:val="008D510A"/>
    <w:rsid w:val="008E6E06"/>
    <w:rsid w:val="009446C9"/>
    <w:rsid w:val="00971B33"/>
    <w:rsid w:val="009865DD"/>
    <w:rsid w:val="009B5B5F"/>
    <w:rsid w:val="00A12B71"/>
    <w:rsid w:val="00A23C8A"/>
    <w:rsid w:val="00A44BDA"/>
    <w:rsid w:val="00A57715"/>
    <w:rsid w:val="00AC6183"/>
    <w:rsid w:val="00AE4A97"/>
    <w:rsid w:val="00B0352A"/>
    <w:rsid w:val="00B10D6A"/>
    <w:rsid w:val="00B44698"/>
    <w:rsid w:val="00B6248B"/>
    <w:rsid w:val="00B70236"/>
    <w:rsid w:val="00B72291"/>
    <w:rsid w:val="00C15AE3"/>
    <w:rsid w:val="00C36980"/>
    <w:rsid w:val="00C508B7"/>
    <w:rsid w:val="00C55CEA"/>
    <w:rsid w:val="00C55EE6"/>
    <w:rsid w:val="00C5696D"/>
    <w:rsid w:val="00CA13D2"/>
    <w:rsid w:val="00CA360B"/>
    <w:rsid w:val="00CB0998"/>
    <w:rsid w:val="00CF404B"/>
    <w:rsid w:val="00D37D8D"/>
    <w:rsid w:val="00D64B89"/>
    <w:rsid w:val="00D82221"/>
    <w:rsid w:val="00E00779"/>
    <w:rsid w:val="00E20F4D"/>
    <w:rsid w:val="00E524B0"/>
    <w:rsid w:val="00E92E6C"/>
    <w:rsid w:val="00E96067"/>
    <w:rsid w:val="00EA3AAB"/>
    <w:rsid w:val="00EB3849"/>
    <w:rsid w:val="00F049C8"/>
    <w:rsid w:val="00F142D5"/>
    <w:rsid w:val="00F6687E"/>
    <w:rsid w:val="00F9430A"/>
    <w:rsid w:val="00FB48D7"/>
    <w:rsid w:val="00FD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8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221"/>
    <w:pPr>
      <w:keepNext/>
      <w:spacing w:after="0" w:line="240" w:lineRule="auto"/>
      <w:ind w:left="2880" w:right="467" w:firstLine="720"/>
      <w:outlineLvl w:val="2"/>
    </w:pPr>
    <w:rPr>
      <w:rFonts w:ascii="Arial Black" w:eastAsia="Times New Roman" w:hAnsi="Arial Black" w:cs="Times New Roman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F0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221"/>
    <w:rPr>
      <w:rFonts w:ascii="Arial Black" w:eastAsia="Times New Roman" w:hAnsi="Arial Black" w:cs="Times New Roman"/>
      <w:b/>
      <w:sz w:val="28"/>
      <w:szCs w:val="28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D82221"/>
  </w:style>
  <w:style w:type="paragraph" w:styleId="a3">
    <w:name w:val="List Paragraph"/>
    <w:basedOn w:val="a"/>
    <w:uiPriority w:val="34"/>
    <w:qFormat/>
    <w:rsid w:val="00D82221"/>
    <w:pPr>
      <w:ind w:left="720"/>
    </w:pPr>
    <w:rPr>
      <w:rFonts w:ascii="Calibri" w:eastAsia="Times New Roman" w:hAnsi="Calibri" w:cs="Calibri"/>
      <w:lang w:eastAsia="uk-UA"/>
    </w:rPr>
  </w:style>
  <w:style w:type="paragraph" w:styleId="a4">
    <w:name w:val="header"/>
    <w:basedOn w:val="a"/>
    <w:link w:val="a5"/>
    <w:semiHidden/>
    <w:unhideWhenUsed/>
    <w:rsid w:val="00D822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semiHidden/>
    <w:rsid w:val="00D82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2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2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94F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2A4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F0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3988">
    <w:name w:val="z3988"/>
    <w:basedOn w:val="a0"/>
    <w:rsid w:val="001F0A7D"/>
  </w:style>
  <w:style w:type="character" w:customStyle="1" w:styleId="author">
    <w:name w:val="author"/>
    <w:basedOn w:val="a0"/>
    <w:rsid w:val="001F0A7D"/>
  </w:style>
  <w:style w:type="character" w:customStyle="1" w:styleId="publisher-date">
    <w:name w:val="publisher-date"/>
    <w:basedOn w:val="a0"/>
    <w:rsid w:val="001F0A7D"/>
  </w:style>
  <w:style w:type="character" w:customStyle="1" w:styleId="10">
    <w:name w:val="Дата1"/>
    <w:basedOn w:val="a0"/>
    <w:rsid w:val="001F0A7D"/>
  </w:style>
  <w:style w:type="paragraph" w:customStyle="1" w:styleId="docdata">
    <w:name w:val="docdata"/>
    <w:aliases w:val="docy,v5,14206,baiaagaaboqcaaadtduaaaxcnqaaaaaaaaaaaaaaaaaaaaaaaaaaaaaaaaaaaaaaaaaaaaaaaaaaaaaaaaaaaaaaaaaaaaaaaaaaaaaaaaaaaaaaaaaaaaaaaaaaaaaaaaaaaaaaaaaaaaaaaaaaaaaaaaaaaaaaaaaaaaaaaaaaaaaaaaaaaaaaaaaaaaaaaaaaaaaaaaaaaaaaaaaaaaaaaaaaaaaaaaaaaaa"/>
    <w:basedOn w:val="a"/>
    <w:rsid w:val="0086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86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F14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2221"/>
    <w:pPr>
      <w:keepNext/>
      <w:spacing w:after="0" w:line="240" w:lineRule="auto"/>
      <w:ind w:left="2880" w:right="467" w:firstLine="720"/>
      <w:outlineLvl w:val="2"/>
    </w:pPr>
    <w:rPr>
      <w:rFonts w:ascii="Arial Black" w:eastAsia="Times New Roman" w:hAnsi="Arial Black" w:cs="Times New Roman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221"/>
    <w:rPr>
      <w:rFonts w:ascii="Arial Black" w:eastAsia="Times New Roman" w:hAnsi="Arial Black" w:cs="Times New Roman"/>
      <w:b/>
      <w:sz w:val="28"/>
      <w:szCs w:val="28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D82221"/>
  </w:style>
  <w:style w:type="paragraph" w:styleId="a3">
    <w:name w:val="List Paragraph"/>
    <w:basedOn w:val="a"/>
    <w:uiPriority w:val="34"/>
    <w:qFormat/>
    <w:rsid w:val="00D82221"/>
    <w:pPr>
      <w:ind w:left="720"/>
    </w:pPr>
    <w:rPr>
      <w:rFonts w:ascii="Calibri" w:eastAsia="Times New Roman" w:hAnsi="Calibri" w:cs="Calibri"/>
      <w:lang w:eastAsia="uk-UA"/>
    </w:rPr>
  </w:style>
  <w:style w:type="paragraph" w:styleId="a4">
    <w:name w:val="header"/>
    <w:basedOn w:val="a"/>
    <w:link w:val="a5"/>
    <w:semiHidden/>
    <w:unhideWhenUsed/>
    <w:rsid w:val="00D822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semiHidden/>
    <w:rsid w:val="00D82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2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za.ua/New_5_klass/%D0%97%D0%B0%D0%B1%D0%BE%D0%BB%D0%BE%D1%82%D0%BD%D0%B8%D0%B9_%D0%A3%D0%9C.%D1%83%D0%BA%D1%80_%D0%9F_5.%D1%83%D0%BA%D1%80_(043-17)_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neza.ua/New_5_klass/%D0%97%D0%B0%D0%B1%D0%BE%D0%BB%D0%BE%D1%82%D0%BD%D0%B8%D0%B9_%D0%A3%D0%9C.%D1%83%D0%BA%D1%80_%D0%9F_5.%D1%83%D0%BA%D1%80_(043-17)_S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imzo.gov.ua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eneza.ua/New_5_klass/%D0%97%D0%B0%D0%B1%D0%BE%D0%BB%D0%BE%D1%82%D0%BD%D0%B8%D0%B9_%D0%A3%D0%9C.%D1%83%D0%BA%D1%80_%D0%9F_5.%D1%83%D0%BA%D1%80_(043-17)_S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AA5B-2BAE-4840-8D2F-BC9EBC6D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65</cp:revision>
  <cp:lastPrinted>2019-03-04T11:57:00Z</cp:lastPrinted>
  <dcterms:created xsi:type="dcterms:W3CDTF">2017-05-31T10:14:00Z</dcterms:created>
  <dcterms:modified xsi:type="dcterms:W3CDTF">2019-03-04T12:56:00Z</dcterms:modified>
</cp:coreProperties>
</file>